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AF0"/>
  <w:body>
    <w:p w:rsidR="00000000" w:rsidRDefault="004E2688">
      <w:pPr>
        <w:spacing w:after="240"/>
        <w:jc w:val="center"/>
        <w:rPr>
          <w:rFonts w:eastAsia="Times New Roman"/>
        </w:rPr>
      </w:pPr>
    </w:p>
    <w:p w:rsidR="00000000" w:rsidRPr="006B67F4" w:rsidRDefault="006B67F4">
      <w:pPr>
        <w:spacing w:after="240"/>
        <w:jc w:val="center"/>
        <w:rPr>
          <w:rFonts w:eastAsia="Times New Roman"/>
          <w:b/>
          <w:sz w:val="40"/>
          <w:szCs w:val="40"/>
        </w:rPr>
      </w:pPr>
      <w:bookmarkStart w:id="0" w:name="_GoBack"/>
      <w:r w:rsidRPr="006B67F4">
        <w:rPr>
          <w:rFonts w:eastAsia="Times New Roman"/>
          <w:b/>
          <w:sz w:val="40"/>
          <w:szCs w:val="40"/>
        </w:rPr>
        <w:t>Novosti oktober 2012</w:t>
      </w:r>
    </w:p>
    <w:bookmarkEnd w:id="0"/>
    <w:p w:rsidR="00000000" w:rsidRDefault="004E2688">
      <w:pPr>
        <w:rPr>
          <w:rFonts w:eastAsia="Times New Roman"/>
        </w:rPr>
      </w:pPr>
      <w:r>
        <w:rPr>
          <w:rFonts w:eastAsia="Times New Roman"/>
        </w:rPr>
        <w:pict>
          <v:rect id="_x0000_i1025" style="width:0;height:1.5pt" o:hralign="center" o:hrstd="t" o:hr="t" fillcolor="#a0a0a0" stroked="f"/>
        </w:pict>
      </w:r>
    </w:p>
    <w:p w:rsidR="00000000" w:rsidRDefault="004E2688">
      <w:pPr>
        <w:rPr>
          <w:rFonts w:eastAsia="Times New Roman"/>
        </w:rPr>
      </w:pPr>
    </w:p>
    <w:p w:rsidR="00000000" w:rsidRDefault="004E2688">
      <w:pPr>
        <w:rPr>
          <w:rFonts w:eastAsia="Times New Roman"/>
        </w:rPr>
      </w:pPr>
      <w:r>
        <w:rPr>
          <w:rFonts w:eastAsia="Times New Roman"/>
        </w:rPr>
        <w:pict>
          <v:rect id="_x0000_i1026" style="width:0;height:1.5pt" o:hralign="center" o:hrstd="t" o:hr="t" fillcolor="#a0a0a0" stroked="f"/>
        </w:pict>
      </w:r>
    </w:p>
    <w:p w:rsidR="00000000" w:rsidRDefault="004E2688">
      <w:pPr>
        <w:pStyle w:val="Naslov3"/>
        <w:rPr>
          <w:rFonts w:eastAsia="Times New Roman"/>
        </w:rPr>
      </w:pPr>
      <w:r>
        <w:rPr>
          <w:rFonts w:eastAsia="Times New Roman"/>
        </w:rPr>
        <w:t xml:space="preserve">09 </w:t>
      </w:r>
    </w:p>
    <w:p w:rsidR="00000000" w:rsidRDefault="004E2688">
      <w:pPr>
        <w:rPr>
          <w:rFonts w:eastAsia="Times New Roman"/>
        </w:rPr>
      </w:pPr>
      <w:r>
        <w:rPr>
          <w:rFonts w:eastAsia="Times New Roman"/>
        </w:rPr>
        <w:br/>
      </w:r>
      <w:bookmarkStart w:id="1" w:name="1"/>
      <w:r>
        <w:rPr>
          <w:rFonts w:eastAsia="Times New Roman"/>
          <w:b/>
          <w:bCs/>
        </w:rPr>
        <w:t xml:space="preserve">1. </w:t>
      </w:r>
      <w:r>
        <w:rPr>
          <w:rFonts w:eastAsia="Times New Roman"/>
        </w:rPr>
        <w:br/>
      </w:r>
      <w:bookmarkEnd w:id="1"/>
      <w:r>
        <w:rPr>
          <w:rFonts w:eastAsia="Times New Roman"/>
        </w:rPr>
        <w:t xml:space="preserve">        </w:t>
      </w:r>
      <w:r>
        <w:rPr>
          <w:rFonts w:eastAsia="Times New Roman"/>
          <w:b/>
          <w:bCs/>
        </w:rPr>
        <w:t>[LIBER Officii Beatae Mariae Virginis]</w:t>
      </w:r>
      <w:r>
        <w:rPr>
          <w:rFonts w:eastAsia="Times New Roman"/>
        </w:rPr>
        <w:t>. - Potpuno faksimilno izd. u bojama koje se čuva u Strossmayerovoj galeriji starih majstora Hrvatske akademije znanosti i umjetnosti u Zagrebu / urednici Slobodan K</w:t>
      </w:r>
      <w:r>
        <w:rPr>
          <w:rFonts w:eastAsia="Times New Roman"/>
        </w:rPr>
        <w:t xml:space="preserve">aštela, Ante Vulin. - Zagreb : Hrvatska akademija znanosti i umjetnosti : Školska knjiga, 2011. - [395] str. : barvne ilustr. ; 20 cm </w:t>
      </w:r>
      <w:r>
        <w:rPr>
          <w:rFonts w:eastAsia="Times New Roman"/>
        </w:rPr>
        <w:br/>
      </w:r>
      <w:r>
        <w:rPr>
          <w:rFonts w:eastAsia="Times New Roman"/>
        </w:rPr>
        <w:br/>
        <w:t>Konvencionalni nasl. - Nasl. v kolofonu: Strossmayerov časoslov. - Incipit: Januier. a XXXI io la lune.XXX. - Besedilo v</w:t>
      </w:r>
      <w:r>
        <w:rPr>
          <w:rFonts w:eastAsia="Times New Roman"/>
        </w:rPr>
        <w:t xml:space="preserve"> lat.; znanstvenokritična študija v ločenem zv. v hrv. - Glavni iluminator po I. Pasini Tržec Jacques de Besançon. - Faks. (zlata obreza) in Komentar v škatli 21 x 15 x 8 cm. - Izv. izd.: Liber Officii Beatae Mariae Virginis, 1490 </w:t>
      </w:r>
      <w:r>
        <w:rPr>
          <w:rFonts w:eastAsia="Times New Roman"/>
        </w:rPr>
        <w:br/>
        <w:t>- - Strossmayerov časosl</w:t>
      </w:r>
      <w:r>
        <w:rPr>
          <w:rFonts w:eastAsia="Times New Roman"/>
        </w:rPr>
        <w:t xml:space="preserve">ov. Komentar / Iva Pasini Tržec ; [prevoditeljica [predgovora i sažetaka] Gorka Radočaj]. - XIII, 461 str. </w:t>
      </w:r>
      <w:r>
        <w:rPr>
          <w:rFonts w:eastAsia="Times New Roman"/>
        </w:rPr>
        <w:br/>
        <w:t xml:space="preserve">Bibliografija: str. 339-379. - Kazalo. - Summary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ISBN 978-953-154-956-1 (HAZU, celota) </w:t>
      </w:r>
      <w:r>
        <w:rPr>
          <w:rFonts w:eastAsia="Times New Roman"/>
        </w:rPr>
        <w:br/>
        <w:t xml:space="preserve">ISBN 978-953-154-957-8 (HAZU, faks.) </w:t>
      </w:r>
      <w:r>
        <w:rPr>
          <w:rFonts w:eastAsia="Times New Roman"/>
        </w:rPr>
        <w:br/>
        <w:t>ISBN 978-953-154-958</w:t>
      </w:r>
      <w:r>
        <w:rPr>
          <w:rFonts w:eastAsia="Times New Roman"/>
        </w:rPr>
        <w:t xml:space="preserve">-5 (HAZU, komentar) </w:t>
      </w:r>
      <w:r>
        <w:rPr>
          <w:rFonts w:eastAsia="Times New Roman"/>
        </w:rPr>
        <w:br/>
        <w:t xml:space="preserve">ISBN 978-953-0-61964-7 (Školska knj., celota) </w:t>
      </w:r>
      <w:r>
        <w:rPr>
          <w:rFonts w:eastAsia="Times New Roman"/>
        </w:rPr>
        <w:br/>
        <w:t xml:space="preserve">ISBN 978-953-0-61967-8 (Školska knj., faks.) </w:t>
      </w:r>
      <w:r>
        <w:rPr>
          <w:rFonts w:eastAsia="Times New Roman"/>
        </w:rPr>
        <w:br/>
        <w:t xml:space="preserve">ISBN 978-953-0-61968-5 (Školska knj., komentar) </w:t>
      </w:r>
      <w:r>
        <w:rPr>
          <w:rFonts w:eastAsia="Times New Roman"/>
        </w:rPr>
        <w:br/>
        <w:t xml:space="preserve">a) Hrvatska akademija znanosti i umjetnosti. Strossmayerova galerija (Zagreb) b) Iluminirani </w:t>
      </w:r>
      <w:r>
        <w:rPr>
          <w:rFonts w:eastAsia="Times New Roman"/>
        </w:rPr>
        <w:t xml:space="preserve">rokopisi - Horariji - Francija - 1490-1500 - Faksimili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091(44)"1490/1500":091.07 </w:t>
      </w:r>
      <w:r>
        <w:rPr>
          <w:rFonts w:eastAsia="Times New Roman"/>
        </w:rPr>
        <w:br/>
        <w:t xml:space="preserve">COBISS.SI-ID </w:t>
      </w:r>
      <w:hyperlink r:id="rId5" w:tgtFrame="_blank" w:history="1">
        <w:r>
          <w:rPr>
            <w:rStyle w:val="Hiperpovezava"/>
            <w:rFonts w:eastAsia="Times New Roman"/>
          </w:rPr>
          <w:t>34467885</w:t>
        </w:r>
      </w:hyperlink>
      <w:r>
        <w:rPr>
          <w:rFonts w:eastAsia="Times New Roman"/>
        </w:rPr>
        <w:t xml:space="preserve"> </w:t>
      </w:r>
    </w:p>
    <w:p w:rsidR="00000000" w:rsidRDefault="004E2688">
      <w:pPr>
        <w:rPr>
          <w:rFonts w:eastAsia="Times New Roman"/>
        </w:rPr>
      </w:pPr>
      <w:r>
        <w:rPr>
          <w:rFonts w:eastAsia="Times New Roman"/>
        </w:rPr>
        <w:pict>
          <v:rect id="_x0000_i1027" style="width:0;height:1.5pt" o:hralign="center" o:hrstd="t" o:hr="t" fillcolor="#a0a0a0" stroked="f"/>
        </w:pict>
      </w:r>
    </w:p>
    <w:p w:rsidR="00000000" w:rsidRDefault="004E2688">
      <w:pPr>
        <w:pStyle w:val="Naslov3"/>
        <w:rPr>
          <w:rFonts w:eastAsia="Times New Roman"/>
        </w:rPr>
      </w:pPr>
      <w:r>
        <w:rPr>
          <w:rFonts w:eastAsia="Times New Roman"/>
        </w:rPr>
        <w:t>1 FILOZO</w:t>
      </w:r>
      <w:r>
        <w:rPr>
          <w:rFonts w:eastAsia="Times New Roman"/>
        </w:rPr>
        <w:t>FIJA</w:t>
      </w:r>
    </w:p>
    <w:p w:rsidR="00000000" w:rsidRDefault="004E2688">
      <w:pPr>
        <w:rPr>
          <w:rFonts w:eastAsia="Times New Roman"/>
        </w:rPr>
      </w:pPr>
      <w:r>
        <w:rPr>
          <w:rFonts w:eastAsia="Times New Roman"/>
        </w:rPr>
        <w:br/>
      </w:r>
      <w:bookmarkStart w:id="2" w:name="2"/>
      <w:r>
        <w:rPr>
          <w:rFonts w:eastAsia="Times New Roman"/>
          <w:b/>
          <w:bCs/>
        </w:rPr>
        <w:t xml:space="preserve">2. </w:t>
      </w:r>
      <w:r>
        <w:rPr>
          <w:rFonts w:eastAsia="Times New Roman"/>
        </w:rPr>
        <w:br/>
      </w:r>
      <w:bookmarkEnd w:id="2"/>
      <w:r>
        <w:rPr>
          <w:rFonts w:eastAsia="Times New Roman"/>
          <w:b/>
          <w:bCs/>
        </w:rPr>
        <w:t>BOWRING, Finn</w:t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  <w:t xml:space="preserve">        Hannah Arendt : a critical introduction / Finn Bowring. - London : Pluto, 2011. - IX, 302 str. ; 22 cm. - (Modern european thinkers)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Bibliografija: str. 282-292. - Kazalo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ISBN 978-0-7453-3141-6 (broš.) </w:t>
      </w:r>
      <w:r>
        <w:rPr>
          <w:rFonts w:eastAsia="Times New Roman"/>
        </w:rPr>
        <w:br/>
        <w:t>ISBN 0-7453-3141</w:t>
      </w:r>
      <w:r>
        <w:rPr>
          <w:rFonts w:eastAsia="Times New Roman"/>
        </w:rPr>
        <w:t xml:space="preserve">-6 (broš.) </w:t>
      </w:r>
      <w:r>
        <w:rPr>
          <w:rFonts w:eastAsia="Times New Roman"/>
        </w:rPr>
        <w:br/>
        <w:t xml:space="preserve">ISBN 978-0-7453-3142-3 (trda vezava) </w:t>
      </w:r>
      <w:r>
        <w:rPr>
          <w:rFonts w:eastAsia="Times New Roman"/>
        </w:rPr>
        <w:br/>
        <w:t xml:space="preserve">a) Arendt, Hannah (1906-1975) b) filozofija c) sociologija d) politična teorija e) politika f) avtoriteta g) totalitarizem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1Arendt H. </w:t>
      </w:r>
      <w:r>
        <w:rPr>
          <w:rFonts w:eastAsia="Times New Roman"/>
        </w:rPr>
        <w:br/>
        <w:t xml:space="preserve">COBISS.SI-ID </w:t>
      </w:r>
      <w:hyperlink r:id="rId6" w:tgtFrame="_blank" w:history="1">
        <w:r>
          <w:rPr>
            <w:rStyle w:val="Hiperpovezava"/>
            <w:rFonts w:eastAsia="Times New Roman"/>
          </w:rPr>
          <w:t>3228507</w:t>
        </w:r>
      </w:hyperlink>
      <w:r>
        <w:rPr>
          <w:rFonts w:eastAsia="Times New Roman"/>
        </w:rPr>
        <w:t xml:space="preserve"> </w:t>
      </w:r>
    </w:p>
    <w:p w:rsidR="00000000" w:rsidRDefault="004E2688">
      <w:pPr>
        <w:pStyle w:val="Navadensplet"/>
      </w:pPr>
      <w:bookmarkStart w:id="3" w:name="3"/>
      <w:r>
        <w:rPr>
          <w:b/>
          <w:bCs/>
        </w:rPr>
        <w:t xml:space="preserve">3. </w:t>
      </w:r>
      <w:r>
        <w:br/>
      </w:r>
      <w:bookmarkEnd w:id="3"/>
      <w:r>
        <w:rPr>
          <w:b/>
          <w:bCs/>
        </w:rPr>
        <w:t>DELEUZE, Gilles</w:t>
      </w:r>
      <w:r>
        <w:t xml:space="preserve"> </w:t>
      </w:r>
      <w:r>
        <w:br/>
        <w:t xml:space="preserve">        Spinoza : praktična filozofija / Gilles Deleuze ; [prevedla Marko Štempihar, Igor Pribac 4. [i. e. 3.] pogl.]. - Ljubljana : Krtina, 2012 ([Ljubljana] : Ulčakar &amp; JK). - </w:t>
      </w:r>
      <w:r>
        <w:t xml:space="preserve">129 str. ; 20 cm. - (Knjižna zbirka Temeljna dela / Krtina) </w:t>
      </w:r>
      <w:r>
        <w:br/>
      </w:r>
      <w:r>
        <w:br/>
        <w:t xml:space="preserve">Prevod dela: Spinoza : philosophie pratique. - 400 izv. - Opombe z bibliografijo na dnu nekaterih str. </w:t>
      </w:r>
      <w:r>
        <w:br/>
      </w:r>
      <w:r>
        <w:br/>
        <w:t xml:space="preserve">ISBN 978-961-260-058-7 </w:t>
      </w:r>
      <w:r>
        <w:br/>
        <w:t>a) Spinoza, Baruch de (1632-1677) b) Praktična filozofija c) fran</w:t>
      </w:r>
      <w:r>
        <w:t xml:space="preserve">coska filozofija d) 20.st. </w:t>
      </w:r>
      <w:r>
        <w:br/>
      </w:r>
      <w:r>
        <w:br/>
        <w:t xml:space="preserve">17Spinoza B. </w:t>
      </w:r>
      <w:r>
        <w:br/>
        <w:t xml:space="preserve">COBISS.SI-ID </w:t>
      </w:r>
      <w:hyperlink r:id="rId7" w:tgtFrame="_blank" w:history="1">
        <w:r>
          <w:rPr>
            <w:rStyle w:val="Hiperpovezava"/>
          </w:rPr>
          <w:t>262616576</w:t>
        </w:r>
      </w:hyperlink>
      <w:r>
        <w:t xml:space="preserve"> </w:t>
      </w:r>
    </w:p>
    <w:p w:rsidR="00000000" w:rsidRDefault="004E2688">
      <w:pPr>
        <w:pStyle w:val="Navadensplet"/>
      </w:pPr>
      <w:bookmarkStart w:id="4" w:name="4"/>
      <w:r>
        <w:rPr>
          <w:b/>
          <w:bCs/>
        </w:rPr>
        <w:t xml:space="preserve">4. </w:t>
      </w:r>
      <w:r>
        <w:br/>
      </w:r>
      <w:bookmarkEnd w:id="4"/>
      <w:r>
        <w:rPr>
          <w:b/>
          <w:bCs/>
        </w:rPr>
        <w:t>MALI, Urška, 1987-</w:t>
      </w:r>
      <w:r>
        <w:t xml:space="preserve"> </w:t>
      </w:r>
      <w:r>
        <w:br/>
        <w:t>        Samomor kot odgovornost družbe : vloga Cerkve pri r</w:t>
      </w:r>
      <w:r>
        <w:t xml:space="preserve">eševanju problematike : diplomsko delo / Urška Mali. - Ljubljana : [U. Mali], 2012. - XIII, 70, XIII str. : tabele, graf. prikazi ; 30 cm </w:t>
      </w:r>
      <w:r>
        <w:br/>
      </w:r>
      <w:r>
        <w:br/>
        <w:t xml:space="preserve">Mentor Roman Globokar. - Bibliografija: str. 64-70. - Povzetek ; Summary. - Univ. v Ljubljani, Teološka fak. </w:t>
      </w:r>
      <w:r>
        <w:br/>
        <w:t>a) sam</w:t>
      </w:r>
      <w:r>
        <w:t xml:space="preserve">omor b) samomorilnost c) vzgoja d) moralna vzgoja e) Katoliška Cerkev f) duhovniki g) diplomske naloge </w:t>
      </w:r>
      <w:r>
        <w:br/>
      </w:r>
      <w:r>
        <w:br/>
        <w:t xml:space="preserve">343.614:17.022.1(043.2) </w:t>
      </w:r>
      <w:r>
        <w:br/>
        <w:t xml:space="preserve">343.614:272/273 </w:t>
      </w:r>
      <w:r>
        <w:br/>
        <w:t xml:space="preserve">COBISS.SI-ID </w:t>
      </w:r>
      <w:hyperlink r:id="rId8" w:tgtFrame="_blank" w:history="1">
        <w:r>
          <w:rPr>
            <w:rStyle w:val="Hiperpovezava"/>
          </w:rPr>
          <w:t>5913178</w:t>
        </w:r>
      </w:hyperlink>
      <w:r>
        <w:t xml:space="preserve"> </w:t>
      </w:r>
    </w:p>
    <w:p w:rsidR="00000000" w:rsidRDefault="004E2688">
      <w:pPr>
        <w:pStyle w:val="Navadensplet"/>
      </w:pPr>
      <w:bookmarkStart w:id="5" w:name="5"/>
      <w:r>
        <w:rPr>
          <w:b/>
          <w:bCs/>
        </w:rPr>
        <w:t xml:space="preserve">5. </w:t>
      </w:r>
      <w:r>
        <w:br/>
      </w:r>
      <w:bookmarkEnd w:id="5"/>
      <w:r>
        <w:rPr>
          <w:b/>
          <w:bCs/>
        </w:rPr>
        <w:t>NADLER, Steven M., 1958-</w:t>
      </w:r>
      <w:r>
        <w:t xml:space="preserve"> </w:t>
      </w:r>
      <w:r>
        <w:br/>
        <w:t xml:space="preserve">        A book forged in hell : Spinoza's scandalous treatise and the birth of the secular age / Steven Nadler. - Princeton ; Oxford : Princeton University Press, cop. 2011. - XVIII, 279 str. ; 24 cm </w:t>
      </w:r>
      <w:r>
        <w:br/>
      </w:r>
      <w:r>
        <w:br/>
        <w:t>Bibliog</w:t>
      </w:r>
      <w:r>
        <w:t xml:space="preserve">rafija: str. 267-275. - Kazalo </w:t>
      </w:r>
      <w:r>
        <w:br/>
      </w:r>
      <w:r>
        <w:br/>
        <w:t xml:space="preserve">ISBN 978-0-691-13989-0 (hardcover) </w:t>
      </w:r>
      <w:r>
        <w:br/>
        <w:t xml:space="preserve">a) Nizozemska filozofija - Zgodovina - 17.st. </w:t>
      </w:r>
      <w:r>
        <w:br/>
      </w:r>
      <w:r>
        <w:br/>
        <w:t xml:space="preserve">1(492)"16":929Spinoza B. </w:t>
      </w:r>
      <w:r>
        <w:br/>
        <w:t xml:space="preserve">1"16":94 </w:t>
      </w:r>
      <w:r>
        <w:br/>
        <w:t xml:space="preserve">COBISS.SI-ID </w:t>
      </w:r>
      <w:hyperlink r:id="rId9" w:tgtFrame="_blank" w:history="1">
        <w:r>
          <w:rPr>
            <w:rStyle w:val="Hiperpovezava"/>
          </w:rPr>
          <w:t>34413101</w:t>
        </w:r>
      </w:hyperlink>
      <w:r>
        <w:t xml:space="preserve"> </w:t>
      </w:r>
    </w:p>
    <w:p w:rsidR="00000000" w:rsidRDefault="004E2688">
      <w:pPr>
        <w:pStyle w:val="Navadensplet"/>
      </w:pPr>
      <w:bookmarkStart w:id="6" w:name="6"/>
      <w:r>
        <w:rPr>
          <w:b/>
          <w:bCs/>
        </w:rPr>
        <w:t xml:space="preserve">6. </w:t>
      </w:r>
      <w:r>
        <w:br/>
      </w:r>
      <w:bookmarkEnd w:id="6"/>
      <w:r>
        <w:rPr>
          <w:b/>
          <w:bCs/>
        </w:rPr>
        <w:t>RAČKI, Jasmina, 1988-</w:t>
      </w:r>
      <w:r>
        <w:t xml:space="preserve"> </w:t>
      </w:r>
      <w:r>
        <w:br/>
        <w:t xml:space="preserve">        Poslanstvo starih staršev v družinah : diplomsko delo / Jasmina Rački. - Ljubljana : [J. Rački], 2012. - VI, 33 str. ; 30 cm </w:t>
      </w:r>
      <w:r>
        <w:br/>
      </w:r>
      <w:r>
        <w:br/>
        <w:t xml:space="preserve">Dipl. delo visokošolskega strokovnega študijskega programa. - Mentor </w:t>
      </w:r>
      <w:r>
        <w:t xml:space="preserve">Christian Gostečnik. - Bibliografija: str. 32-33. - Povzetek ; Abstract. - Univ. v Ljubljani, Teološka fak. </w:t>
      </w:r>
      <w:r>
        <w:br/>
        <w:t xml:space="preserve">a) stari starši b) družina c) starši d) vnuki e) medosebni odnosi f) poslanstvo g) diplomske naloge </w:t>
      </w:r>
      <w:r>
        <w:br/>
      </w:r>
      <w:r>
        <w:br/>
        <w:t xml:space="preserve">173.5-055.53(043.2) </w:t>
      </w:r>
      <w:r>
        <w:br/>
        <w:t xml:space="preserve">COBISS.SI-ID </w:t>
      </w:r>
      <w:hyperlink r:id="rId10" w:tgtFrame="_blank" w:history="1">
        <w:r>
          <w:rPr>
            <w:rStyle w:val="Hiperpovezava"/>
          </w:rPr>
          <w:t>5912922</w:t>
        </w:r>
      </w:hyperlink>
      <w:r>
        <w:t xml:space="preserve"> </w:t>
      </w:r>
    </w:p>
    <w:p w:rsidR="00000000" w:rsidRDefault="004E2688">
      <w:pPr>
        <w:rPr>
          <w:rFonts w:eastAsia="Times New Roman"/>
        </w:rPr>
      </w:pPr>
      <w:r>
        <w:rPr>
          <w:rFonts w:eastAsia="Times New Roman"/>
        </w:rPr>
        <w:pict>
          <v:rect id="_x0000_i1028" style="width:0;height:1.5pt" o:hralign="center" o:hrstd="t" o:hr="t" fillcolor="#a0a0a0" stroked="f"/>
        </w:pict>
      </w:r>
    </w:p>
    <w:p w:rsidR="00000000" w:rsidRDefault="004E2688">
      <w:pPr>
        <w:pStyle w:val="Naslov3"/>
        <w:rPr>
          <w:rFonts w:eastAsia="Times New Roman"/>
        </w:rPr>
      </w:pPr>
      <w:r>
        <w:rPr>
          <w:rFonts w:eastAsia="Times New Roman"/>
        </w:rPr>
        <w:t>159.9 PSIHOLOGIJA</w:t>
      </w:r>
    </w:p>
    <w:p w:rsidR="00000000" w:rsidRDefault="004E2688">
      <w:pPr>
        <w:rPr>
          <w:rFonts w:eastAsia="Times New Roman"/>
        </w:rPr>
      </w:pPr>
      <w:r>
        <w:rPr>
          <w:rFonts w:eastAsia="Times New Roman"/>
        </w:rPr>
        <w:br/>
      </w:r>
      <w:bookmarkStart w:id="7" w:name="7"/>
      <w:r>
        <w:rPr>
          <w:rFonts w:eastAsia="Times New Roman"/>
          <w:b/>
          <w:bCs/>
        </w:rPr>
        <w:t xml:space="preserve">7. </w:t>
      </w:r>
      <w:r>
        <w:rPr>
          <w:rFonts w:eastAsia="Times New Roman"/>
        </w:rPr>
        <w:br/>
      </w:r>
      <w:bookmarkEnd w:id="7"/>
      <w:r>
        <w:rPr>
          <w:rFonts w:eastAsia="Times New Roman"/>
          <w:b/>
          <w:bCs/>
        </w:rPr>
        <w:t>ALLEBRAND, Raimund</w:t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  <w:t>        Die Burnout-Lüge : ganz normaler Wahnsinn : wie man mit Coolness se</w:t>
      </w:r>
      <w:r>
        <w:rPr>
          <w:rFonts w:eastAsia="Times New Roman"/>
        </w:rPr>
        <w:t xml:space="preserve">in Leben ruiniert / Raimund Allebrand. - Bergisch Gladbach : EHP - Verlag A. Kohlhage, 2012. - 150 str. ; 20 cm. - (EHP Kompakt)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Bibliografija: str. 145-150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ISBN 978-3-89797-077-9 </w:t>
      </w:r>
      <w:r>
        <w:rPr>
          <w:rFonts w:eastAsia="Times New Roman"/>
        </w:rPr>
        <w:br/>
        <w:t xml:space="preserve">ISBN 978-3-89797-558-3 (EPub) </w:t>
      </w:r>
      <w:r>
        <w:rPr>
          <w:rFonts w:eastAsia="Times New Roman"/>
        </w:rPr>
        <w:br/>
        <w:t xml:space="preserve">ISBN 978-3-89797-559-0 (PDF) </w:t>
      </w:r>
      <w:r>
        <w:rPr>
          <w:rFonts w:eastAsia="Times New Roman"/>
        </w:rPr>
        <w:br/>
        <w:t>a) izgorel</w:t>
      </w:r>
      <w:r>
        <w:rPr>
          <w:rFonts w:eastAsia="Times New Roman"/>
        </w:rPr>
        <w:t xml:space="preserve">ost b) čustva c) psihologija d) osebno trpljenje e) narcizem f) nevroze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159.944.4 </w:t>
      </w:r>
      <w:r>
        <w:rPr>
          <w:rFonts w:eastAsia="Times New Roman"/>
        </w:rPr>
        <w:br/>
        <w:t xml:space="preserve">COBISS.SI-ID </w:t>
      </w:r>
      <w:hyperlink r:id="rId11" w:tgtFrame="_blank" w:history="1">
        <w:r>
          <w:rPr>
            <w:rStyle w:val="Hiperpovezava"/>
            <w:rFonts w:eastAsia="Times New Roman"/>
          </w:rPr>
          <w:t>5930330</w:t>
        </w:r>
      </w:hyperlink>
      <w:r>
        <w:rPr>
          <w:rFonts w:eastAsia="Times New Roman"/>
        </w:rPr>
        <w:t xml:space="preserve"> </w:t>
      </w:r>
    </w:p>
    <w:p w:rsidR="00000000" w:rsidRDefault="004E2688">
      <w:pPr>
        <w:pStyle w:val="Navadensplet"/>
      </w:pPr>
      <w:bookmarkStart w:id="8" w:name="8"/>
      <w:r>
        <w:rPr>
          <w:b/>
          <w:bCs/>
        </w:rPr>
        <w:t xml:space="preserve">8. </w:t>
      </w:r>
      <w:r>
        <w:br/>
      </w:r>
      <w:bookmarkEnd w:id="8"/>
      <w:r>
        <w:rPr>
          <w:b/>
          <w:bCs/>
        </w:rPr>
        <w:t>BUDJA, Ines, 1987-</w:t>
      </w:r>
      <w:r>
        <w:t xml:space="preserve"> </w:t>
      </w:r>
      <w:r>
        <w:br/>
        <w:t>        Mladostništvo</w:t>
      </w:r>
      <w:r>
        <w:t xml:space="preserve"> in prestopniško vedenje : diplomsko delo / Ines Budja. - Ljubljana : [I. Budja], 2012. - III, 84 str. ; 30 cm </w:t>
      </w:r>
      <w:r>
        <w:br/>
      </w:r>
      <w:r>
        <w:br/>
        <w:t xml:space="preserve">Mentor Tanja Repič Slavič. - Bibliografija: str. 82-84. - Povzetek ; Abstract. - Univ. v Ljubljani, Teološka fak. </w:t>
      </w:r>
      <w:r>
        <w:br/>
        <w:t>a) družina b) mladostniki c)</w:t>
      </w:r>
      <w:r>
        <w:t xml:space="preserve"> medosebni odnosi d) agresivnost e) delinkventi f) prestopniki g) ljubezen h) diplomske naloge </w:t>
      </w:r>
      <w:r>
        <w:br/>
      </w:r>
      <w:r>
        <w:br/>
        <w:t xml:space="preserve">159.922.8(043.2) </w:t>
      </w:r>
      <w:r>
        <w:br/>
        <w:t xml:space="preserve">COBISS.SI-ID </w:t>
      </w:r>
      <w:hyperlink r:id="rId12" w:tgtFrame="_blank" w:history="1">
        <w:r>
          <w:rPr>
            <w:rStyle w:val="Hiperpovezava"/>
          </w:rPr>
          <w:t>5914458</w:t>
        </w:r>
      </w:hyperlink>
      <w:r>
        <w:t xml:space="preserve"> </w:t>
      </w:r>
    </w:p>
    <w:p w:rsidR="00000000" w:rsidRDefault="004E2688">
      <w:pPr>
        <w:pStyle w:val="Navadensplet"/>
      </w:pPr>
      <w:bookmarkStart w:id="9" w:name="9"/>
      <w:r>
        <w:rPr>
          <w:b/>
          <w:bCs/>
        </w:rPr>
        <w:t xml:space="preserve">9. </w:t>
      </w:r>
      <w:r>
        <w:br/>
      </w:r>
      <w:bookmarkEnd w:id="9"/>
      <w:r>
        <w:rPr>
          <w:b/>
          <w:bCs/>
        </w:rPr>
        <w:t>ONIČ, Mihela, 1974-</w:t>
      </w:r>
      <w:r>
        <w:t xml:space="preserve"> </w:t>
      </w:r>
      <w:r>
        <w:br/>
        <w:t xml:space="preserve">        Povezanost samospoštovanja z zadovoljstvom z življenjem in zadovoljstvom v partnerskem odnosu ter razlike med spoloma : magistrsko delo / Mihela Onič. - Ljubljana : [M. Onič], 2012. - III, 87 str. : ilustr., graf. prikazi ; 30 </w:t>
      </w:r>
      <w:r>
        <w:t xml:space="preserve">cm </w:t>
      </w:r>
      <w:r>
        <w:br/>
      </w:r>
      <w:r>
        <w:br/>
        <w:t xml:space="preserve">Mentor Robert Cvetek. - Bibliografija: str. 81-87. - Povzetek ; Zusammenfassung. - Univ. v Ljubljani, Teološka fak. </w:t>
      </w:r>
      <w:r>
        <w:br/>
        <w:t xml:space="preserve">a) samospoštovanje b) samopodoba c) zadovoljstvo d) življenje e) magistrske naloge </w:t>
      </w:r>
      <w:r>
        <w:br/>
      </w:r>
      <w:r>
        <w:br/>
        <w:t xml:space="preserve">159.923.2(043.2) </w:t>
      </w:r>
      <w:r>
        <w:br/>
        <w:t xml:space="preserve">COBISS.SI-ID </w:t>
      </w:r>
      <w:hyperlink r:id="rId13" w:tgtFrame="_blank" w:history="1">
        <w:r>
          <w:rPr>
            <w:rStyle w:val="Hiperpovezava"/>
          </w:rPr>
          <w:t>5913434</w:t>
        </w:r>
      </w:hyperlink>
      <w:r>
        <w:t xml:space="preserve"> </w:t>
      </w:r>
    </w:p>
    <w:p w:rsidR="00000000" w:rsidRDefault="004E2688">
      <w:pPr>
        <w:pStyle w:val="Navadensplet"/>
      </w:pPr>
      <w:bookmarkStart w:id="10" w:name="10"/>
      <w:r>
        <w:rPr>
          <w:b/>
          <w:bCs/>
        </w:rPr>
        <w:t xml:space="preserve">10. </w:t>
      </w:r>
      <w:r>
        <w:br/>
      </w:r>
      <w:bookmarkEnd w:id="10"/>
      <w:r>
        <w:rPr>
          <w:b/>
          <w:bCs/>
        </w:rPr>
        <w:t>PERKO, Klavdija, 1988-</w:t>
      </w:r>
      <w:r>
        <w:t xml:space="preserve"> </w:t>
      </w:r>
      <w:r>
        <w:br/>
        <w:t>        Vloga čustvene inteligence pri delu v vrtcu : diplomsko delo / Klavdija Perko. - Ljubljana : [K. Perko], 2012. - IV, 40 str.</w:t>
      </w:r>
      <w:r>
        <w:t xml:space="preserve"> ; 30 cm </w:t>
      </w:r>
      <w:r>
        <w:br/>
      </w:r>
      <w:r>
        <w:br/>
        <w:t xml:space="preserve">Dipl. delo visokošolskega strokovnega študijskega programa. - Mentor Janez Vodičar. - Bibliografija: str. 38-40. - Povzetek ; Summary. - Univ. v Ljubljani, Teološka fak. </w:t>
      </w:r>
      <w:r>
        <w:br/>
        <w:t>a) čustva b) inteligentnost c) čustvena inteligentnost d) empatija e) otro</w:t>
      </w:r>
      <w:r>
        <w:t xml:space="preserve">ci f) otroški vrtci g) vzgojitelji h) diplomske naloge </w:t>
      </w:r>
      <w:r>
        <w:br/>
      </w:r>
      <w:r>
        <w:br/>
        <w:t xml:space="preserve">159.942-053.2(043.2) </w:t>
      </w:r>
      <w:r>
        <w:br/>
        <w:t xml:space="preserve">COBISS.SI-ID </w:t>
      </w:r>
      <w:hyperlink r:id="rId14" w:tgtFrame="_blank" w:history="1">
        <w:r>
          <w:rPr>
            <w:rStyle w:val="Hiperpovezava"/>
          </w:rPr>
          <w:t>5912154</w:t>
        </w:r>
      </w:hyperlink>
      <w:r>
        <w:t xml:space="preserve"> </w:t>
      </w:r>
    </w:p>
    <w:p w:rsidR="00000000" w:rsidRDefault="004E2688">
      <w:pPr>
        <w:pStyle w:val="Navadensplet"/>
      </w:pPr>
      <w:bookmarkStart w:id="11" w:name="11"/>
      <w:r>
        <w:rPr>
          <w:b/>
          <w:bCs/>
        </w:rPr>
        <w:t xml:space="preserve">11. </w:t>
      </w:r>
      <w:r>
        <w:br/>
      </w:r>
      <w:bookmarkEnd w:id="11"/>
      <w:r>
        <w:rPr>
          <w:b/>
          <w:bCs/>
        </w:rPr>
        <w:t>STRNE, Aleksandra, 1966-</w:t>
      </w:r>
      <w:r>
        <w:t xml:space="preserve"> </w:t>
      </w:r>
      <w:r>
        <w:br/>
        <w:t>        Religiozno i</w:t>
      </w:r>
      <w:r>
        <w:t xml:space="preserve">zkustvo v psihoanalizi : diplomsko delo / Aleksandra Strne. - Ljubljana : [A. Strne], 2012. - VIII, 78 str. ; 30 cm </w:t>
      </w:r>
      <w:r>
        <w:br/>
      </w:r>
      <w:r>
        <w:br/>
        <w:t xml:space="preserve">Mentor Christian Gostečnik. - Bibliografija: str. 77-78. - Povzetek ; Abstract. - Univ. v Ljubljani, Teološka fak. </w:t>
      </w:r>
      <w:r>
        <w:br/>
        <w:t>a) psihoanaliza b) rel</w:t>
      </w:r>
      <w:r>
        <w:t xml:space="preserve">igioznost c) medosebni odnosi d) diplomske naloge </w:t>
      </w:r>
      <w:r>
        <w:br/>
      </w:r>
      <w:r>
        <w:br/>
        <w:t xml:space="preserve">159.964.2:2-184.3(043.2) </w:t>
      </w:r>
      <w:r>
        <w:br/>
        <w:t xml:space="preserve">COBISS.SI-ID </w:t>
      </w:r>
      <w:hyperlink r:id="rId15" w:tgtFrame="_blank" w:history="1">
        <w:r>
          <w:rPr>
            <w:rStyle w:val="Hiperpovezava"/>
          </w:rPr>
          <w:t>5911642</w:t>
        </w:r>
      </w:hyperlink>
      <w:r>
        <w:t xml:space="preserve"> </w:t>
      </w:r>
    </w:p>
    <w:p w:rsidR="00000000" w:rsidRDefault="004E2688">
      <w:pPr>
        <w:pStyle w:val="Navadensplet"/>
      </w:pPr>
      <w:bookmarkStart w:id="12" w:name="12"/>
      <w:r>
        <w:rPr>
          <w:b/>
          <w:bCs/>
        </w:rPr>
        <w:t xml:space="preserve">12. </w:t>
      </w:r>
      <w:r>
        <w:br/>
      </w:r>
      <w:bookmarkEnd w:id="12"/>
      <w:r>
        <w:rPr>
          <w:b/>
          <w:bCs/>
        </w:rPr>
        <w:t>TOMAŠIČ, Ana, 1985-</w:t>
      </w:r>
      <w:r>
        <w:t xml:space="preserve"> </w:t>
      </w:r>
      <w:r>
        <w:br/>
        <w:t>        Labirint kot metod</w:t>
      </w:r>
      <w:r>
        <w:t xml:space="preserve">a za razvijanje inteligentnosti : diplomsko delo / Ana Tomašič. - Ljubljana : [A. Tomašič], 2012. - V, 76, XIII f. : ilustr., graf. prikazi ; 30 cm </w:t>
      </w:r>
      <w:r>
        <w:br/>
      </w:r>
      <w:r>
        <w:br/>
        <w:t>Mentor Stanko Gerjolj. - Bibliografija: f. 74-76. - Povzetek ; Summary. - Univ. v Ljubljani, Teološka fak.</w:t>
      </w:r>
      <w:r>
        <w:t xml:space="preserve"> </w:t>
      </w:r>
      <w:r>
        <w:br/>
        <w:t xml:space="preserve">a) labirint b) inteligentnost c) učni procesi d) didaktika e) diplomske naloge </w:t>
      </w:r>
      <w:r>
        <w:br/>
      </w:r>
      <w:r>
        <w:br/>
        <w:t xml:space="preserve">159.923.2:37.02(043.2) </w:t>
      </w:r>
      <w:r>
        <w:br/>
        <w:t xml:space="preserve">COBISS.SI-ID </w:t>
      </w:r>
      <w:hyperlink r:id="rId16" w:tgtFrame="_blank" w:history="1">
        <w:r>
          <w:rPr>
            <w:rStyle w:val="Hiperpovezava"/>
          </w:rPr>
          <w:t>5912666</w:t>
        </w:r>
      </w:hyperlink>
      <w:r>
        <w:t xml:space="preserve"> </w:t>
      </w:r>
    </w:p>
    <w:p w:rsidR="00000000" w:rsidRDefault="004E2688">
      <w:pPr>
        <w:pStyle w:val="Navadensplet"/>
      </w:pPr>
      <w:bookmarkStart w:id="13" w:name="13"/>
      <w:r>
        <w:rPr>
          <w:b/>
          <w:bCs/>
        </w:rPr>
        <w:t xml:space="preserve">13. </w:t>
      </w:r>
      <w:r>
        <w:br/>
      </w:r>
      <w:bookmarkEnd w:id="13"/>
      <w:r>
        <w:rPr>
          <w:b/>
          <w:bCs/>
        </w:rPr>
        <w:t>ŽUGMAN, Katarina</w:t>
      </w:r>
      <w:r>
        <w:t xml:space="preserve"> </w:t>
      </w:r>
      <w:r>
        <w:br/>
      </w:r>
      <w:r>
        <w:t xml:space="preserve">        Emocionalno starševstvo v povezavi s soočanjem s problemi, zadovoljstvom z življenjem in odnosi z vrstniki v adolescenci : magistrsko delo / Katarina Žugman. - Ljubljana : [K. Žugman], 2012. - IV, 102 str. : tabele, graf. prikazi ; 30 cm </w:t>
      </w:r>
      <w:r>
        <w:br/>
      </w:r>
      <w:r>
        <w:br/>
        <w:t>Mentor R</w:t>
      </w:r>
      <w:r>
        <w:t xml:space="preserve">obert Cvetek. - Bibliografija: str. 92-101. - Povzetek ; Summary. - Univ. v Ljubljani, Teološka fak. </w:t>
      </w:r>
      <w:r>
        <w:br/>
        <w:t>a) starševstvo b) emocionalno starševstvo c) emocionalni razvoj d) emocionalna inteligenca e) inteligentnost f) čustva g) mladostniki h) adolescenca i) za</w:t>
      </w:r>
      <w:r>
        <w:t xml:space="preserve">dovoljstvo j) magistrske naloge </w:t>
      </w:r>
      <w:r>
        <w:br/>
      </w:r>
      <w:r>
        <w:br/>
        <w:t xml:space="preserve">159.942-055.52(043.2) </w:t>
      </w:r>
      <w:r>
        <w:br/>
        <w:t xml:space="preserve">COBISS.SI-ID </w:t>
      </w:r>
      <w:hyperlink r:id="rId17" w:tgtFrame="_blank" w:history="1">
        <w:r>
          <w:rPr>
            <w:rStyle w:val="Hiperpovezava"/>
          </w:rPr>
          <w:t>5915482</w:t>
        </w:r>
      </w:hyperlink>
      <w:r>
        <w:t xml:space="preserve"> </w:t>
      </w:r>
    </w:p>
    <w:p w:rsidR="00000000" w:rsidRDefault="004E2688">
      <w:pPr>
        <w:rPr>
          <w:rFonts w:eastAsia="Times New Roman"/>
        </w:rPr>
      </w:pPr>
      <w:r>
        <w:rPr>
          <w:rFonts w:eastAsia="Times New Roman"/>
        </w:rPr>
        <w:pict>
          <v:rect id="_x0000_i1029" style="width:0;height:1.5pt" o:hralign="center" o:hrstd="t" o:hr="t" fillcolor="#a0a0a0" stroked="f"/>
        </w:pict>
      </w:r>
    </w:p>
    <w:p w:rsidR="00000000" w:rsidRDefault="004E2688">
      <w:pPr>
        <w:pStyle w:val="Naslov3"/>
        <w:rPr>
          <w:rFonts w:eastAsia="Times New Roman"/>
        </w:rPr>
      </w:pPr>
      <w:r>
        <w:rPr>
          <w:rFonts w:eastAsia="Times New Roman"/>
        </w:rPr>
        <w:t>2 VERSTVO. SPLOŠNO.</w:t>
      </w:r>
    </w:p>
    <w:p w:rsidR="00000000" w:rsidRDefault="004E2688">
      <w:pPr>
        <w:rPr>
          <w:rFonts w:eastAsia="Times New Roman"/>
        </w:rPr>
      </w:pPr>
      <w:r>
        <w:rPr>
          <w:rFonts w:eastAsia="Times New Roman"/>
        </w:rPr>
        <w:br/>
      </w:r>
      <w:bookmarkStart w:id="14" w:name="14"/>
      <w:r>
        <w:rPr>
          <w:rFonts w:eastAsia="Times New Roman"/>
          <w:b/>
          <w:bCs/>
        </w:rPr>
        <w:t xml:space="preserve">14. </w:t>
      </w:r>
      <w:r>
        <w:rPr>
          <w:rFonts w:eastAsia="Times New Roman"/>
        </w:rPr>
        <w:br/>
      </w:r>
      <w:bookmarkEnd w:id="14"/>
      <w:r>
        <w:rPr>
          <w:rFonts w:eastAsia="Times New Roman"/>
          <w:b/>
          <w:bCs/>
        </w:rPr>
        <w:t>AMORTH, Ga</w:t>
      </w:r>
      <w:r>
        <w:rPr>
          <w:rFonts w:eastAsia="Times New Roman"/>
          <w:b/>
          <w:bCs/>
        </w:rPr>
        <w:t>briele</w:t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  <w:t>        Močnejši od zla : prepoznati, premagati, izogibati se hudiča / Gabriele Amorth, Roberto Italo Zanini ; [prevedel Franček Bertolini]. - Maribor : Slomškova družba, Slomškova založba, 2012 (Grosuplje : Grafis trade). - 204 str. ; 21 cm. - (Iz</w:t>
      </w:r>
      <w:r>
        <w:rPr>
          <w:rFonts w:eastAsia="Times New Roman"/>
        </w:rPr>
        <w:t xml:space="preserve"> teme v luč ; 4)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Prevod dela: Piu forti del male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ISBN 978-961-265-092-6 </w:t>
      </w:r>
      <w:r>
        <w:rPr>
          <w:rFonts w:eastAsia="Times New Roman"/>
        </w:rPr>
        <w:br/>
        <w:t xml:space="preserve">a) Eksorcizem b) Zli duh - Krščanski vidik c) demonologija d) duhovi e) magija f) eksorcizem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27-167.64 </w:t>
      </w:r>
      <w:r>
        <w:rPr>
          <w:rFonts w:eastAsia="Times New Roman"/>
        </w:rPr>
        <w:br/>
        <w:t xml:space="preserve">COBISS.SI-ID </w:t>
      </w:r>
      <w:hyperlink r:id="rId18" w:tgtFrame="_blank" w:history="1">
        <w:r>
          <w:rPr>
            <w:rStyle w:val="Hiperpovezava"/>
            <w:rFonts w:eastAsia="Times New Roman"/>
          </w:rPr>
          <w:t>70550785</w:t>
        </w:r>
      </w:hyperlink>
      <w:r>
        <w:rPr>
          <w:rFonts w:eastAsia="Times New Roman"/>
        </w:rPr>
        <w:t xml:space="preserve"> </w:t>
      </w:r>
    </w:p>
    <w:p w:rsidR="00000000" w:rsidRDefault="004E2688">
      <w:pPr>
        <w:pStyle w:val="Navadensplet"/>
      </w:pPr>
      <w:bookmarkStart w:id="15" w:name="15"/>
      <w:r>
        <w:rPr>
          <w:b/>
          <w:bCs/>
        </w:rPr>
        <w:t xml:space="preserve">15. </w:t>
      </w:r>
      <w:r>
        <w:br/>
      </w:r>
      <w:bookmarkEnd w:id="15"/>
      <w:r>
        <w:rPr>
          <w:b/>
          <w:bCs/>
        </w:rPr>
        <w:t>ANDREJAŠIČ, Nataša</w:t>
      </w:r>
      <w:r>
        <w:t xml:space="preserve"> </w:t>
      </w:r>
      <w:r>
        <w:br/>
        <w:t>        Romanje v Santiago de Compostela in odmevi kulta svetega Jakoba na Slovenskem : diplomsko delo / Nataša Andrejašič. - Ljubljana : [N. Andrejašič], 2012. - V, 126 str. ;</w:t>
      </w:r>
      <w:r>
        <w:t xml:space="preserve"> 30 cm </w:t>
      </w:r>
      <w:r>
        <w:br/>
      </w:r>
      <w:r>
        <w:br/>
        <w:t xml:space="preserve">Mentorja Marta Verginella, Bogdan Kolar. - Opombe tekoče na dnu strani. - Bibliografija: str. 124-125. - Povzetek ; Abstract. - Univ. v Ljubljani, Filozofska fak., Oddelek za zgodovino ; Teološka fak. </w:t>
      </w:r>
      <w:r>
        <w:br/>
        <w:t>a) romanja b) zgodovinski pregledi c) Santiag</w:t>
      </w:r>
      <w:r>
        <w:t xml:space="preserve">o de Compostela d) camino e) božjepotnik f) sv. Jakob g) kult sv. Jakoba h) motivi romanja i) nameni romanja j) srednjeveške romarske poti </w:t>
      </w:r>
      <w:r>
        <w:br/>
      </w:r>
      <w:r>
        <w:br/>
        <w:t xml:space="preserve">2-57(460Santiago de Compostela):93/94 </w:t>
      </w:r>
      <w:r>
        <w:br/>
        <w:t xml:space="preserve">FRASCATI: </w:t>
      </w:r>
      <w:r>
        <w:br/>
        <w:t xml:space="preserve">6-100 </w:t>
      </w:r>
      <w:r>
        <w:br/>
        <w:t xml:space="preserve">COBISS.SI-ID </w:t>
      </w:r>
      <w:hyperlink r:id="rId19" w:tgtFrame="_blank" w:history="1">
        <w:r>
          <w:rPr>
            <w:rStyle w:val="Hiperpovezava"/>
          </w:rPr>
          <w:t>49959266</w:t>
        </w:r>
      </w:hyperlink>
      <w:r>
        <w:t xml:space="preserve"> </w:t>
      </w:r>
    </w:p>
    <w:p w:rsidR="00000000" w:rsidRDefault="004E2688">
      <w:pPr>
        <w:pStyle w:val="Navadensplet"/>
      </w:pPr>
      <w:bookmarkStart w:id="16" w:name="16"/>
      <w:r>
        <w:rPr>
          <w:b/>
          <w:bCs/>
        </w:rPr>
        <w:t xml:space="preserve">16. </w:t>
      </w:r>
      <w:r>
        <w:br/>
      </w:r>
      <w:bookmarkEnd w:id="16"/>
      <w:r>
        <w:t xml:space="preserve">        </w:t>
      </w:r>
      <w:r>
        <w:rPr>
          <w:b/>
          <w:bCs/>
        </w:rPr>
        <w:t>The CAMBRIDGE companion to new religious movements</w:t>
      </w:r>
      <w:r>
        <w:t xml:space="preserve"> / edited by Olav Hammer and Mikael Rothstein. - </w:t>
      </w:r>
      <w:r>
        <w:t xml:space="preserve">Cambridge [etc.] : Cambridge University Press, 2012. - XII, 330 str. ; 23 cm. - (Cambridge companions to religion) </w:t>
      </w:r>
      <w:r>
        <w:br/>
      </w:r>
      <w:r>
        <w:br/>
        <w:t xml:space="preserve">Opombe z bibliografijo pri vseh prispevkih. - Kazalo </w:t>
      </w:r>
      <w:r>
        <w:br/>
      </w:r>
      <w:r>
        <w:br/>
        <w:t xml:space="preserve">ISBN 978-0-521-19650-5 (trda vezava) </w:t>
      </w:r>
      <w:r>
        <w:br/>
        <w:t xml:space="preserve">ISBN 978-0-521-14565-7 (broš.) </w:t>
      </w:r>
      <w:r>
        <w:br/>
        <w:t>a) sekte b) ku</w:t>
      </w:r>
      <w:r>
        <w:t xml:space="preserve">lti c) nova verska gibanja </w:t>
      </w:r>
      <w:r>
        <w:br/>
      </w:r>
      <w:r>
        <w:br/>
        <w:t xml:space="preserve">2-79(082) </w:t>
      </w:r>
      <w:r>
        <w:br/>
        <w:t xml:space="preserve">COBISS.SI-ID </w:t>
      </w:r>
      <w:hyperlink r:id="rId20" w:tgtFrame="_blank" w:history="1">
        <w:r>
          <w:rPr>
            <w:rStyle w:val="Hiperpovezava"/>
          </w:rPr>
          <w:t>5923418</w:t>
        </w:r>
      </w:hyperlink>
      <w:r>
        <w:t xml:space="preserve"> </w:t>
      </w:r>
    </w:p>
    <w:p w:rsidR="00000000" w:rsidRDefault="004E2688">
      <w:pPr>
        <w:pStyle w:val="Navadensplet"/>
      </w:pPr>
      <w:bookmarkStart w:id="17" w:name="17"/>
      <w:r>
        <w:rPr>
          <w:b/>
          <w:bCs/>
        </w:rPr>
        <w:t xml:space="preserve">17. </w:t>
      </w:r>
      <w:r>
        <w:br/>
      </w:r>
      <w:bookmarkEnd w:id="17"/>
      <w:r>
        <w:rPr>
          <w:b/>
          <w:bCs/>
        </w:rPr>
        <w:t>FAUSTI, Silvano</w:t>
      </w:r>
      <w:r>
        <w:t xml:space="preserve"> </w:t>
      </w:r>
      <w:r>
        <w:br/>
        <w:t>        Konec časov : lectio Prvega pisma Tesaloničanom / Silvano Fa</w:t>
      </w:r>
      <w:r>
        <w:t xml:space="preserve">usti ; [prevod Stane Zore ; uvodna beseda Maksimilijan Matjaž]. - 1. izd. - Ljubljana : Družina, 2012 (tiskano v Sloveniji). - 143 str. ; 21 cm </w:t>
      </w:r>
      <w:r>
        <w:br/>
      </w:r>
      <w:r>
        <w:br/>
        <w:t xml:space="preserve">Prevod dela: La fine del tempo. - Vera, ki zmaguje čas / Maksimilijan Matjaž: str. 7-12 </w:t>
      </w:r>
      <w:r>
        <w:br/>
      </w:r>
      <w:r>
        <w:br/>
        <w:t>ISBN 978-961-222-924</w:t>
      </w:r>
      <w:r>
        <w:t xml:space="preserve">-5 </w:t>
      </w:r>
      <w:r>
        <w:br/>
        <w:t xml:space="preserve">a) Biblia. N. T. Ad Thessalonicenses I - Interpretacija b) Sveto pismo nove zaveze </w:t>
      </w:r>
      <w:r>
        <w:br/>
      </w:r>
      <w:r>
        <w:br/>
        <w:t xml:space="preserve">27-277-248.58 </w:t>
      </w:r>
      <w:r>
        <w:br/>
        <w:t xml:space="preserve">27-47-248.58 </w:t>
      </w:r>
      <w:r>
        <w:br/>
        <w:t xml:space="preserve">COBISS.SI-ID </w:t>
      </w:r>
      <w:hyperlink r:id="rId21" w:tgtFrame="_blank" w:history="1">
        <w:r>
          <w:rPr>
            <w:rStyle w:val="Hiperpovezava"/>
          </w:rPr>
          <w:t>263370240</w:t>
        </w:r>
      </w:hyperlink>
      <w:r>
        <w:t xml:space="preserve"> </w:t>
      </w:r>
    </w:p>
    <w:p w:rsidR="00000000" w:rsidRDefault="004E2688">
      <w:pPr>
        <w:pStyle w:val="Navadensplet"/>
      </w:pPr>
      <w:bookmarkStart w:id="18" w:name="18"/>
      <w:r>
        <w:rPr>
          <w:b/>
          <w:bCs/>
        </w:rPr>
        <w:t xml:space="preserve">18. </w:t>
      </w:r>
      <w:r>
        <w:br/>
      </w:r>
      <w:bookmarkEnd w:id="18"/>
      <w:r>
        <w:rPr>
          <w:b/>
          <w:bCs/>
        </w:rPr>
        <w:t>FERRERO, Bruno</w:t>
      </w:r>
      <w:r>
        <w:t xml:space="preserve"> </w:t>
      </w:r>
      <w:r>
        <w:br/>
        <w:t xml:space="preserve">        Božična devetdnevnica v zgodbah / Bruno Ferrero ; [prevod Božo Rustja ; ilustracije Irene Kozlovič]. - Koper : Ognjišče, 2012 ([Nova Gorica] : Grafika Soča). - 72 str. : ilustr. ; 18 cm. - (Družina moli ; 6) </w:t>
      </w:r>
      <w:r>
        <w:br/>
      </w:r>
      <w:r>
        <w:br/>
        <w:t>Prevod dela: Novena di</w:t>
      </w:r>
      <w:r>
        <w:t xml:space="preserve"> Natale per i bambini. - 1.200 izv. </w:t>
      </w:r>
      <w:r>
        <w:br/>
      </w:r>
      <w:r>
        <w:br/>
        <w:t xml:space="preserve">ISBN 978-961-263-101-7 </w:t>
      </w:r>
      <w:r>
        <w:br/>
        <w:t xml:space="preserve">a) Advent - Devetdnevnice - Knjige za otroke b) krščanska duhovnost c) pobožnosti d) otroci </w:t>
      </w:r>
      <w:r>
        <w:br/>
      </w:r>
      <w:r>
        <w:br/>
        <w:t xml:space="preserve">27-53(02.053.2) </w:t>
      </w:r>
      <w:r>
        <w:br/>
        <w:t xml:space="preserve">27-29(02.053.2) </w:t>
      </w:r>
      <w:r>
        <w:br/>
        <w:t xml:space="preserve">COBISS.SI-ID </w:t>
      </w:r>
      <w:hyperlink r:id="rId22" w:tgtFrame="_blank" w:history="1">
        <w:r>
          <w:rPr>
            <w:rStyle w:val="Hiperpovezava"/>
          </w:rPr>
          <w:t>263170304</w:t>
        </w:r>
      </w:hyperlink>
      <w:r>
        <w:t xml:space="preserve"> </w:t>
      </w:r>
    </w:p>
    <w:p w:rsidR="00000000" w:rsidRDefault="004E2688">
      <w:pPr>
        <w:pStyle w:val="Navadensplet"/>
      </w:pPr>
      <w:bookmarkStart w:id="19" w:name="19"/>
      <w:r>
        <w:rPr>
          <w:b/>
          <w:bCs/>
        </w:rPr>
        <w:t xml:space="preserve">19. </w:t>
      </w:r>
      <w:r>
        <w:br/>
      </w:r>
      <w:bookmarkEnd w:id="19"/>
      <w:r>
        <w:rPr>
          <w:b/>
          <w:bCs/>
        </w:rPr>
        <w:t>JUHANT, Janez</w:t>
      </w:r>
      <w:r>
        <w:t xml:space="preserve"> </w:t>
      </w:r>
      <w:r>
        <w:br/>
        <w:t xml:space="preserve">        Človek in religija / Janez Juhant ; [imensko kazalo Vojko Strahovnik]. - Ljubljana : Teološka fakulteta, 2012 (Hrastnik : Sinet). - 232 str. ; 23 cm. - (Znanstvena </w:t>
      </w:r>
      <w:r>
        <w:t xml:space="preserve">knjižnica / Teološka fakulteta ; 32) </w:t>
      </w:r>
      <w:r>
        <w:br/>
      </w:r>
      <w:r>
        <w:br/>
        <w:t xml:space="preserve">Bibliografija: str. 217-228. - Kazalo </w:t>
      </w:r>
      <w:r>
        <w:br/>
      </w:r>
      <w:r>
        <w:br/>
        <w:t xml:space="preserve">ISBN 978-961-6844-13-0 </w:t>
      </w:r>
      <w:r>
        <w:br/>
        <w:t xml:space="preserve">a) Teološka antropologija b) Krščanstvo - Antropološki vidik c) Slovenci d) etnična identiteta e) mistika f) globalizacija </w:t>
      </w:r>
      <w:r>
        <w:br/>
      </w:r>
      <w:r>
        <w:br/>
        <w:t xml:space="preserve">2-18 </w:t>
      </w:r>
      <w:r>
        <w:br/>
        <w:t xml:space="preserve">27-18 </w:t>
      </w:r>
      <w:r>
        <w:br/>
        <w:t xml:space="preserve">272(497.4)"20" </w:t>
      </w:r>
      <w:r>
        <w:br/>
        <w:t xml:space="preserve">COBISS.SI-ID </w:t>
      </w:r>
      <w:hyperlink r:id="rId23" w:tgtFrame="_blank" w:history="1">
        <w:r>
          <w:rPr>
            <w:rStyle w:val="Hiperpovezava"/>
          </w:rPr>
          <w:t>263043072</w:t>
        </w:r>
      </w:hyperlink>
      <w:r>
        <w:t xml:space="preserve"> </w:t>
      </w:r>
    </w:p>
    <w:p w:rsidR="00000000" w:rsidRDefault="004E2688">
      <w:pPr>
        <w:pStyle w:val="Navadensplet"/>
      </w:pPr>
      <w:bookmarkStart w:id="20" w:name="20"/>
      <w:r>
        <w:rPr>
          <w:b/>
          <w:bCs/>
        </w:rPr>
        <w:t xml:space="preserve">20. </w:t>
      </w:r>
      <w:r>
        <w:br/>
      </w:r>
      <w:bookmarkEnd w:id="20"/>
      <w:r>
        <w:rPr>
          <w:b/>
          <w:bCs/>
        </w:rPr>
        <w:t>RICHARDS, Larry, 1960-</w:t>
      </w:r>
      <w:r>
        <w:t xml:space="preserve"> </w:t>
      </w:r>
      <w:r>
        <w:br/>
        <w:t xml:space="preserve">        Bodi mož! : postani mož, kakršnega hoče Bog / Larry Richards ; [prevedel Leon Jagodic]. </w:t>
      </w:r>
      <w:r>
        <w:t xml:space="preserve">- Maribor : Slomškova založba, 2012 (Grosuplje : Grafis Trade). - 166 str. : avtorj. sl. ; 22 cm. - (Vzgoja za življenje ; 6) </w:t>
      </w:r>
      <w:r>
        <w:br/>
      </w:r>
      <w:r>
        <w:br/>
        <w:t xml:space="preserve">Prevod dela: Be a man!. - O avtorju: str. 164-165 </w:t>
      </w:r>
      <w:r>
        <w:br/>
      </w:r>
      <w:r>
        <w:br/>
        <w:t xml:space="preserve">ISBN 978-961-265-089-6 </w:t>
      </w:r>
      <w:r>
        <w:br/>
        <w:t xml:space="preserve">a) Kreposti b) Moški - Svetopisemske osebe </w:t>
      </w:r>
      <w:r>
        <w:br/>
      </w:r>
      <w:r>
        <w:br/>
        <w:t>27-423.</w:t>
      </w:r>
      <w:r>
        <w:t xml:space="preserve">7(035) </w:t>
      </w:r>
      <w:r>
        <w:br/>
        <w:t xml:space="preserve">27-236.5:929 </w:t>
      </w:r>
      <w:r>
        <w:br/>
        <w:t xml:space="preserve">COBISS.SI-ID </w:t>
      </w:r>
      <w:hyperlink r:id="rId24" w:tgtFrame="_blank" w:history="1">
        <w:r>
          <w:rPr>
            <w:rStyle w:val="Hiperpovezava"/>
          </w:rPr>
          <w:t>69681665</w:t>
        </w:r>
      </w:hyperlink>
      <w:r>
        <w:t xml:space="preserve"> </w:t>
      </w:r>
    </w:p>
    <w:p w:rsidR="00000000" w:rsidRDefault="004E2688">
      <w:pPr>
        <w:pStyle w:val="Navadensplet"/>
      </w:pPr>
      <w:bookmarkStart w:id="21" w:name="21"/>
      <w:r>
        <w:rPr>
          <w:b/>
          <w:bCs/>
        </w:rPr>
        <w:t xml:space="preserve">21. </w:t>
      </w:r>
      <w:r>
        <w:br/>
      </w:r>
      <w:bookmarkEnd w:id="21"/>
      <w:r>
        <w:rPr>
          <w:b/>
          <w:bCs/>
        </w:rPr>
        <w:t>STARE, Janez, 1967-</w:t>
      </w:r>
      <w:r>
        <w:t xml:space="preserve"> </w:t>
      </w:r>
      <w:r>
        <w:br/>
        <w:t>        Župnija Trboje : prvih sto let / [Janez Stare, Matevž Kepec ; spremna be</w:t>
      </w:r>
      <w:r>
        <w:t xml:space="preserve">seda Alojzij Oražem ; fotografsko gradivo Blaž Šter ... et al.]. - 1. natis. - Trboje : Župnija, 2012 ([Trboje] : Jagraf). - 128 str. : ilustr. ; 27 cm </w:t>
      </w:r>
      <w:r>
        <w:br/>
      </w:r>
      <w:r>
        <w:br/>
        <w:t>Avtorja navedena v kolofonu. - Ilustr. prednja notr. str. ov. - 400 izv. - Predgovor / Alojz Oražem: s</w:t>
      </w:r>
      <w:r>
        <w:t xml:space="preserve">tr. 6-7. - Bibliografija: str. 113-115 </w:t>
      </w:r>
      <w:r>
        <w:br/>
      </w:r>
      <w:r>
        <w:br/>
        <w:t xml:space="preserve">ISBN 978-961-269-772-3 </w:t>
      </w:r>
      <w:r>
        <w:br/>
        <w:t xml:space="preserve">a) Trboje - Župnija - Zgodovina b) župnije c) Slovenija d) kronike </w:t>
      </w:r>
      <w:r>
        <w:br/>
      </w:r>
      <w:r>
        <w:br/>
        <w:t xml:space="preserve">27-774(497.4Trboje)(091) </w:t>
      </w:r>
      <w:r>
        <w:br/>
        <w:t xml:space="preserve">COBISS.SI-ID </w:t>
      </w:r>
      <w:hyperlink r:id="rId25" w:tgtFrame="_blank" w:history="1">
        <w:r>
          <w:rPr>
            <w:rStyle w:val="Hiperpovezava"/>
          </w:rPr>
          <w:t>262785792</w:t>
        </w:r>
      </w:hyperlink>
      <w:r>
        <w:t xml:space="preserve"> </w:t>
      </w:r>
    </w:p>
    <w:p w:rsidR="00000000" w:rsidRDefault="004E2688">
      <w:pPr>
        <w:pStyle w:val="Navadensplet"/>
      </w:pPr>
      <w:bookmarkStart w:id="22" w:name="22"/>
      <w:r>
        <w:rPr>
          <w:b/>
          <w:bCs/>
        </w:rPr>
        <w:t xml:space="preserve">22. </w:t>
      </w:r>
      <w:r>
        <w:br/>
      </w:r>
      <w:bookmarkEnd w:id="22"/>
      <w:r>
        <w:t xml:space="preserve">        </w:t>
      </w:r>
      <w:r>
        <w:rPr>
          <w:b/>
          <w:bCs/>
        </w:rPr>
        <w:t>THEOLOGY and public philosophy</w:t>
      </w:r>
      <w:r>
        <w:t xml:space="preserve"> : four conversations / [edited by] Kenneth L. Grasso and Cecilia Rodriguez Castillo. - Lanham [etc.] : Lexington Books, cop. 2012. - XXVII, 187 str. ; 23 cm </w:t>
      </w:r>
      <w:r>
        <w:br/>
      </w:r>
      <w:r>
        <w:br/>
        <w:t>Opombe z bibliograf</w:t>
      </w:r>
      <w:r>
        <w:t xml:space="preserve">ijo pri vseh prispevkih. - Kazalo </w:t>
      </w:r>
      <w:r>
        <w:br/>
      </w:r>
      <w:r>
        <w:br/>
        <w:t xml:space="preserve">ISBN 978-0-7391-6663-5 (trda vezava, brezkislinski papir) </w:t>
      </w:r>
      <w:r>
        <w:br/>
        <w:t xml:space="preserve">ISBN 978-0-7391-6664-2 (broš., brezkislinski papir) </w:t>
      </w:r>
      <w:r>
        <w:br/>
        <w:t xml:space="preserve">ISBN 978-0-7391-6665-9 (el. knjiga) </w:t>
      </w:r>
      <w:r>
        <w:br/>
        <w:t>a) teologija b) filozofija c) sociologija d) religija e) vera f) zborni</w:t>
      </w:r>
      <w:r>
        <w:t xml:space="preserve">ki </w:t>
      </w:r>
      <w:r>
        <w:br/>
      </w:r>
      <w:r>
        <w:br/>
        <w:t xml:space="preserve">2:1(082) </w:t>
      </w:r>
      <w:r>
        <w:br/>
        <w:t xml:space="preserve">COBISS.SI-ID </w:t>
      </w:r>
      <w:hyperlink r:id="rId26" w:tgtFrame="_blank" w:history="1">
        <w:r>
          <w:rPr>
            <w:rStyle w:val="Hiperpovezava"/>
          </w:rPr>
          <w:t>5918042</w:t>
        </w:r>
      </w:hyperlink>
      <w:r>
        <w:t xml:space="preserve"> </w:t>
      </w:r>
    </w:p>
    <w:p w:rsidR="00000000" w:rsidRDefault="004E2688">
      <w:pPr>
        <w:pStyle w:val="Navadensplet"/>
      </w:pPr>
      <w:bookmarkStart w:id="23" w:name="23"/>
      <w:r>
        <w:rPr>
          <w:b/>
          <w:bCs/>
        </w:rPr>
        <w:t xml:space="preserve">23. </w:t>
      </w:r>
      <w:r>
        <w:br/>
      </w:r>
      <w:bookmarkEnd w:id="23"/>
      <w:r>
        <w:rPr>
          <w:b/>
          <w:bCs/>
        </w:rPr>
        <w:t>ZAJC, Neža</w:t>
      </w:r>
      <w:r>
        <w:t xml:space="preserve"> </w:t>
      </w:r>
      <w:r>
        <w:br/>
        <w:t>        Slovanska podoba besede : sile upodabljanja v nekem slovanskem jeziku XVI. stoletja / Neža</w:t>
      </w:r>
      <w:r>
        <w:t xml:space="preserve"> Zajc. - Ljubljana : Založba ZRC, ZRC SAZU, 2012 (Ljubljana : DZS). - 281 str. : ilustr. ; 24 cm </w:t>
      </w:r>
      <w:r>
        <w:br/>
      </w:r>
      <w:r>
        <w:br/>
        <w:t xml:space="preserve">300 izv. - O avtorici na sprednjem zavihku ov. - Bibliografija: str. 261-275. - Povzetek ; Kratkoe soderžanie ; Abstract / prevedla Saša Požek. - Kazalo </w:t>
      </w:r>
      <w:r>
        <w:br/>
      </w:r>
      <w:r>
        <w:br/>
        <w:t>IS</w:t>
      </w:r>
      <w:r>
        <w:t xml:space="preserve">BN 978-961-254-366-2 </w:t>
      </w:r>
      <w:r>
        <w:br/>
        <w:t>a) Trubar, Primož (1508-1586) - Duhovni nazori b) Grek, Maksim (1475-1556) - Duhovni nazori c) Stara ruščina - 16.st. d) Slovenščina - 16.st. e) Krščanstvo - Ikonografija f) slovenska kultura g) ruska kultura h) 16.st. i) kulturna zgo</w:t>
      </w:r>
      <w:r>
        <w:t xml:space="preserve">dovina j) duhovnost </w:t>
      </w:r>
      <w:r>
        <w:br/>
      </w:r>
      <w:r>
        <w:br/>
        <w:t xml:space="preserve">27-277.2"15" </w:t>
      </w:r>
      <w:r>
        <w:br/>
        <w:t xml:space="preserve">821.163.6.091Trubar:821.161.1.091Grek </w:t>
      </w:r>
      <w:r>
        <w:br/>
        <w:t xml:space="preserve">811.161.1"14/15" </w:t>
      </w:r>
      <w:r>
        <w:br/>
        <w:t xml:space="preserve">811.163.6"15" </w:t>
      </w:r>
      <w:r>
        <w:br/>
        <w:t xml:space="preserve">7.046:27 </w:t>
      </w:r>
      <w:r>
        <w:br/>
        <w:t xml:space="preserve">COBISS.SI-ID </w:t>
      </w:r>
      <w:hyperlink r:id="rId27" w:tgtFrame="_blank" w:history="1">
        <w:r>
          <w:rPr>
            <w:rStyle w:val="Hiperpovezava"/>
          </w:rPr>
          <w:t>261286400</w:t>
        </w:r>
      </w:hyperlink>
      <w:r>
        <w:t xml:space="preserve"> </w:t>
      </w:r>
    </w:p>
    <w:p w:rsidR="00000000" w:rsidRDefault="004E2688">
      <w:pPr>
        <w:rPr>
          <w:rFonts w:eastAsia="Times New Roman"/>
        </w:rPr>
      </w:pPr>
      <w:r>
        <w:rPr>
          <w:rFonts w:eastAsia="Times New Roman"/>
        </w:rPr>
        <w:pict>
          <v:rect id="_x0000_i1030" style="width:0;height:1.5pt" o:hralign="center" o:hrstd="t" o:hr="t" fillcolor="#a0a0a0" stroked="f"/>
        </w:pict>
      </w:r>
    </w:p>
    <w:p w:rsidR="00000000" w:rsidRDefault="004E2688">
      <w:pPr>
        <w:pStyle w:val="Naslov3"/>
        <w:rPr>
          <w:rFonts w:eastAsia="Times New Roman"/>
        </w:rPr>
      </w:pPr>
      <w:r>
        <w:rPr>
          <w:rFonts w:eastAsia="Times New Roman"/>
        </w:rPr>
        <w:t>2-1 TEOLOGIJA</w:t>
      </w:r>
    </w:p>
    <w:p w:rsidR="00000000" w:rsidRDefault="004E2688">
      <w:pPr>
        <w:rPr>
          <w:rFonts w:eastAsia="Times New Roman"/>
        </w:rPr>
      </w:pPr>
      <w:r>
        <w:rPr>
          <w:rFonts w:eastAsia="Times New Roman"/>
        </w:rPr>
        <w:br/>
      </w:r>
      <w:bookmarkStart w:id="24" w:name="24"/>
      <w:r>
        <w:rPr>
          <w:rFonts w:eastAsia="Times New Roman"/>
          <w:b/>
          <w:bCs/>
        </w:rPr>
        <w:t xml:space="preserve">24. </w:t>
      </w:r>
      <w:r>
        <w:rPr>
          <w:rFonts w:eastAsia="Times New Roman"/>
        </w:rPr>
        <w:br/>
      </w:r>
      <w:bookmarkEnd w:id="24"/>
      <w:r>
        <w:rPr>
          <w:rFonts w:eastAsia="Times New Roman"/>
          <w:b/>
          <w:bCs/>
        </w:rPr>
        <w:t>SEGAL, Alan F.</w:t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  <w:t xml:space="preserve">        Life afther death : a history of the afterlife in the religions of the West / Alan F. Segal. - 1st ed. - New York [etc.] : Doubleday, 2004. - XII, 866 str. ; 25 cm </w:t>
      </w:r>
      <w:r>
        <w:rPr>
          <w:rFonts w:eastAsia="Times New Roman"/>
        </w:rPr>
        <w:br/>
      </w:r>
      <w:r>
        <w:rPr>
          <w:rFonts w:eastAsia="Times New Roman"/>
        </w:rPr>
        <w:br/>
        <w:t>Bibliografija: str</w:t>
      </w:r>
      <w:r>
        <w:rPr>
          <w:rFonts w:eastAsia="Times New Roman"/>
        </w:rPr>
        <w:t xml:space="preserve">. 783-831. - Kazalo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ISBN 0-385-42299-7 </w:t>
      </w:r>
      <w:r>
        <w:rPr>
          <w:rFonts w:eastAsia="Times New Roman"/>
        </w:rPr>
        <w:br/>
        <w:t xml:space="preserve">a) posmrtno življenje b) eshatologija c) vera d) religija e) krščanstvo f) judovstvo g) židovstvo h) islam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2-187 </w:t>
      </w:r>
      <w:r>
        <w:rPr>
          <w:rFonts w:eastAsia="Times New Roman"/>
        </w:rPr>
        <w:br/>
        <w:t xml:space="preserve">COBISS.SI-ID </w:t>
      </w:r>
      <w:hyperlink r:id="rId28" w:tgtFrame="_blank" w:history="1">
        <w:r>
          <w:rPr>
            <w:rStyle w:val="Hiperpovezava"/>
            <w:rFonts w:eastAsia="Times New Roman"/>
          </w:rPr>
          <w:t>5919322</w:t>
        </w:r>
      </w:hyperlink>
      <w:r>
        <w:rPr>
          <w:rFonts w:eastAsia="Times New Roman"/>
        </w:rPr>
        <w:t xml:space="preserve"> </w:t>
      </w:r>
    </w:p>
    <w:p w:rsidR="00000000" w:rsidRDefault="004E2688">
      <w:pPr>
        <w:pStyle w:val="Navadensplet"/>
      </w:pPr>
      <w:bookmarkStart w:id="25" w:name="25"/>
      <w:r>
        <w:rPr>
          <w:b/>
          <w:bCs/>
        </w:rPr>
        <w:t xml:space="preserve">25. </w:t>
      </w:r>
      <w:r>
        <w:br/>
      </w:r>
      <w:bookmarkEnd w:id="25"/>
      <w:r>
        <w:rPr>
          <w:b/>
          <w:bCs/>
        </w:rPr>
        <w:t>WALACH, Harald</w:t>
      </w:r>
      <w:r>
        <w:t xml:space="preserve"> </w:t>
      </w:r>
      <w:r>
        <w:br/>
        <w:t xml:space="preserve">        Spiritualität : warum wir die Aufklärung weiterführen müssen : mit ausführlichem Glossar / Harald Walach. - Klein Jasedow : Drachen, cop. 2011. - 271 str. : ilustr. ; 22 cm </w:t>
      </w:r>
      <w:r>
        <w:br/>
      </w:r>
      <w:r>
        <w:br/>
        <w:t>Bibliografija: str. 257-</w:t>
      </w:r>
      <w:r>
        <w:t xml:space="preserve">271 </w:t>
      </w:r>
      <w:r>
        <w:br/>
      </w:r>
      <w:r>
        <w:br/>
        <w:t xml:space="preserve">ISBN 978-3927369-56-6 ! </w:t>
      </w:r>
      <w:r>
        <w:br/>
        <w:t xml:space="preserve">a) duhovnost b) religiozno izkustvo c) versko izkustvo d) nevrobiologija e) psihologija f) razum g) racionalnost </w:t>
      </w:r>
      <w:r>
        <w:br/>
      </w:r>
      <w:r>
        <w:br/>
        <w:t xml:space="preserve">2-184.2:159.9 </w:t>
      </w:r>
      <w:r>
        <w:br/>
        <w:t xml:space="preserve">2-584 </w:t>
      </w:r>
      <w:r>
        <w:br/>
        <w:t xml:space="preserve">COBISS.SI-ID </w:t>
      </w:r>
      <w:hyperlink r:id="rId29" w:tgtFrame="_blank" w:history="1">
        <w:r>
          <w:rPr>
            <w:rStyle w:val="Hiperpovezava"/>
          </w:rPr>
          <w:t>5910618</w:t>
        </w:r>
      </w:hyperlink>
      <w:r>
        <w:t xml:space="preserve"> </w:t>
      </w:r>
    </w:p>
    <w:p w:rsidR="00000000" w:rsidRDefault="004E2688">
      <w:pPr>
        <w:rPr>
          <w:rFonts w:eastAsia="Times New Roman"/>
        </w:rPr>
      </w:pPr>
      <w:r>
        <w:rPr>
          <w:rFonts w:eastAsia="Times New Roman"/>
        </w:rPr>
        <w:pict>
          <v:rect id="_x0000_i1031" style="width:0;height:1.5pt" o:hralign="center" o:hrstd="t" o:hr="t" fillcolor="#a0a0a0" stroked="f"/>
        </w:pict>
      </w:r>
    </w:p>
    <w:p w:rsidR="00000000" w:rsidRDefault="004E2688">
      <w:pPr>
        <w:pStyle w:val="Naslov3"/>
        <w:rPr>
          <w:rFonts w:eastAsia="Times New Roman"/>
        </w:rPr>
      </w:pPr>
      <w:r>
        <w:rPr>
          <w:rFonts w:eastAsia="Times New Roman"/>
        </w:rPr>
        <w:t>26 JUDOVSTVO</w:t>
      </w:r>
    </w:p>
    <w:p w:rsidR="00000000" w:rsidRDefault="004E2688">
      <w:pPr>
        <w:rPr>
          <w:rFonts w:eastAsia="Times New Roman"/>
        </w:rPr>
      </w:pPr>
      <w:r>
        <w:rPr>
          <w:rFonts w:eastAsia="Times New Roman"/>
        </w:rPr>
        <w:br/>
      </w:r>
      <w:bookmarkStart w:id="26" w:name="26"/>
      <w:r>
        <w:rPr>
          <w:rFonts w:eastAsia="Times New Roman"/>
          <w:b/>
          <w:bCs/>
        </w:rPr>
        <w:t xml:space="preserve">26. </w:t>
      </w:r>
      <w:r>
        <w:rPr>
          <w:rFonts w:eastAsia="Times New Roman"/>
        </w:rPr>
        <w:br/>
      </w:r>
      <w:bookmarkEnd w:id="26"/>
      <w:r>
        <w:rPr>
          <w:rFonts w:eastAsia="Times New Roman"/>
          <w:b/>
          <w:bCs/>
        </w:rPr>
        <w:t>REBERNIK, Jasmina</w:t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  <w:t>        Judovska skupnost na Slovenskem v prvi polovici 20. stoletja : diplomsko delo / Jasmina Rebernik. - Ljubljana : [J. Rebernik], 2012. - V</w:t>
      </w:r>
      <w:r>
        <w:rPr>
          <w:rFonts w:eastAsia="Times New Roman"/>
        </w:rPr>
        <w:t xml:space="preserve">, 96 str. ; 30 cm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Mentor Mari Jože Osredkar. - Bibliografija: str. 94-96. - Povzetek ; Abstract. - Univ. v Ljubljani, Teološka fak. </w:t>
      </w:r>
      <w:r>
        <w:rPr>
          <w:rFonts w:eastAsia="Times New Roman"/>
        </w:rPr>
        <w:br/>
        <w:t>a) slovenski judje b) judovstvo c) židovstvo d) emancipacija e) verska občina f) verska praksa g) tuji judje h) holokavst</w:t>
      </w:r>
      <w:r>
        <w:rPr>
          <w:rFonts w:eastAsia="Times New Roman"/>
        </w:rPr>
        <w:t xml:space="preserve"> i) 20.st. j) diplomske naloge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26(497.4)"19"(043.2) </w:t>
      </w:r>
      <w:r>
        <w:rPr>
          <w:rFonts w:eastAsia="Times New Roman"/>
        </w:rPr>
        <w:br/>
        <w:t xml:space="preserve">COBISS.SI-ID </w:t>
      </w:r>
      <w:hyperlink r:id="rId30" w:tgtFrame="_blank" w:history="1">
        <w:r>
          <w:rPr>
            <w:rStyle w:val="Hiperpovezava"/>
            <w:rFonts w:eastAsia="Times New Roman"/>
          </w:rPr>
          <w:t>9745155</w:t>
        </w:r>
      </w:hyperlink>
      <w:r>
        <w:rPr>
          <w:rFonts w:eastAsia="Times New Roman"/>
        </w:rPr>
        <w:t xml:space="preserve"> </w:t>
      </w:r>
    </w:p>
    <w:p w:rsidR="00000000" w:rsidRDefault="004E2688">
      <w:pPr>
        <w:rPr>
          <w:rFonts w:eastAsia="Times New Roman"/>
        </w:rPr>
      </w:pPr>
      <w:r>
        <w:rPr>
          <w:rFonts w:eastAsia="Times New Roman"/>
        </w:rPr>
        <w:pict>
          <v:rect id="_x0000_i1032" style="width:0;height:1.5pt" o:hralign="center" o:hrstd="t" o:hr="t" fillcolor="#a0a0a0" stroked="f"/>
        </w:pict>
      </w:r>
    </w:p>
    <w:p w:rsidR="00000000" w:rsidRDefault="004E2688">
      <w:pPr>
        <w:pStyle w:val="Naslov3"/>
        <w:rPr>
          <w:rFonts w:eastAsia="Times New Roman"/>
        </w:rPr>
      </w:pPr>
      <w:r>
        <w:rPr>
          <w:rFonts w:eastAsia="Times New Roman"/>
        </w:rPr>
        <w:t>27-1 KRŠČANSKA TEOLOGIJA</w:t>
      </w:r>
    </w:p>
    <w:p w:rsidR="00000000" w:rsidRDefault="004E2688">
      <w:pPr>
        <w:rPr>
          <w:rFonts w:eastAsia="Times New Roman"/>
        </w:rPr>
      </w:pPr>
      <w:r>
        <w:rPr>
          <w:rFonts w:eastAsia="Times New Roman"/>
        </w:rPr>
        <w:br/>
      </w:r>
      <w:bookmarkStart w:id="27" w:name="27"/>
      <w:r>
        <w:rPr>
          <w:rFonts w:eastAsia="Times New Roman"/>
          <w:b/>
          <w:bCs/>
        </w:rPr>
        <w:t xml:space="preserve">27. </w:t>
      </w:r>
      <w:r>
        <w:rPr>
          <w:rFonts w:eastAsia="Times New Roman"/>
        </w:rPr>
        <w:br/>
      </w:r>
      <w:bookmarkEnd w:id="27"/>
      <w:r>
        <w:rPr>
          <w:rFonts w:eastAsia="Times New Roman"/>
          <w:b/>
          <w:bCs/>
        </w:rPr>
        <w:t>KRAJNC, Leonida, 1985-</w:t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  <w:t xml:space="preserve">        Trpljenje in bolečina v učenju in pričevanju Janeza Pavla II. : diplomsko delo / Leonida Krajnc. - Ljubljana : [L. Krajnc], 2012. - VI, 81 str. ; 30 cm </w:t>
      </w:r>
      <w:r>
        <w:rPr>
          <w:rFonts w:eastAsia="Times New Roman"/>
        </w:rPr>
        <w:br/>
      </w:r>
      <w:r>
        <w:rPr>
          <w:rFonts w:eastAsia="Times New Roman"/>
        </w:rPr>
        <w:br/>
        <w:t>Men</w:t>
      </w:r>
      <w:r>
        <w:rPr>
          <w:rFonts w:eastAsia="Times New Roman"/>
        </w:rPr>
        <w:t xml:space="preserve">tor Avguštin Lah. - Bibliografija: str. 79-81. - Povzetek ; Streszczenie. - Univ. v Ljubljani, Teološka fak. </w:t>
      </w:r>
      <w:r>
        <w:rPr>
          <w:rFonts w:eastAsia="Times New Roman"/>
        </w:rPr>
        <w:br/>
        <w:t xml:space="preserve">a) Joannes Paulus II, papež (1920-2005) b) trpljenje c) bolečina d) kazen e) odrešenje f) ljubezen g) biografije h) diplomske naloge </w:t>
      </w:r>
      <w:r>
        <w:rPr>
          <w:rFonts w:eastAsia="Times New Roman"/>
        </w:rPr>
        <w:br/>
      </w:r>
      <w:r>
        <w:rPr>
          <w:rFonts w:eastAsia="Times New Roman"/>
        </w:rPr>
        <w:br/>
        <w:t>27-184.2(04</w:t>
      </w:r>
      <w:r>
        <w:rPr>
          <w:rFonts w:eastAsia="Times New Roman"/>
        </w:rPr>
        <w:t xml:space="preserve">3.2) </w:t>
      </w:r>
      <w:r>
        <w:rPr>
          <w:rFonts w:eastAsia="Times New Roman"/>
        </w:rPr>
        <w:br/>
        <w:t xml:space="preserve">929Janez Pavel II. </w:t>
      </w:r>
      <w:r>
        <w:rPr>
          <w:rFonts w:eastAsia="Times New Roman"/>
        </w:rPr>
        <w:br/>
        <w:t xml:space="preserve">COBISS.SI-ID </w:t>
      </w:r>
      <w:hyperlink r:id="rId31" w:tgtFrame="_blank" w:history="1">
        <w:r>
          <w:rPr>
            <w:rStyle w:val="Hiperpovezava"/>
            <w:rFonts w:eastAsia="Times New Roman"/>
          </w:rPr>
          <w:t>5908314</w:t>
        </w:r>
      </w:hyperlink>
      <w:r>
        <w:rPr>
          <w:rFonts w:eastAsia="Times New Roman"/>
        </w:rPr>
        <w:t xml:space="preserve"> </w:t>
      </w:r>
    </w:p>
    <w:p w:rsidR="00000000" w:rsidRDefault="004E2688">
      <w:pPr>
        <w:pStyle w:val="Navadensplet"/>
      </w:pPr>
      <w:bookmarkStart w:id="28" w:name="28"/>
      <w:r>
        <w:rPr>
          <w:b/>
          <w:bCs/>
        </w:rPr>
        <w:t xml:space="preserve">28. </w:t>
      </w:r>
      <w:r>
        <w:br/>
      </w:r>
      <w:bookmarkEnd w:id="28"/>
      <w:r>
        <w:rPr>
          <w:b/>
          <w:bCs/>
        </w:rPr>
        <w:t>SIMMONS, J. Aaron, 1977-</w:t>
      </w:r>
      <w:r>
        <w:t xml:space="preserve"> </w:t>
      </w:r>
      <w:r>
        <w:br/>
        <w:t>        God and the other : ethics and politics after the theological tur</w:t>
      </w:r>
      <w:r>
        <w:t xml:space="preserve">n / J. Aaron Simmons. - Bloomington ; Indianapolis : Indiana University Press, cop. 2011. - XII, 376 str. ; 23 cm. - (Indiana series in the philosophy of religion) </w:t>
      </w:r>
      <w:r>
        <w:br/>
      </w:r>
      <w:r>
        <w:br/>
        <w:t xml:space="preserve">Bibliografija: str. 339-364. - Kazalo </w:t>
      </w:r>
      <w:r>
        <w:br/>
      </w:r>
      <w:r>
        <w:br/>
        <w:t>ISBN 978-0-253-35592-8 (trda vezava, brezkislinski</w:t>
      </w:r>
      <w:r>
        <w:t xml:space="preserve"> papir) </w:t>
      </w:r>
      <w:r>
        <w:br/>
        <w:t xml:space="preserve">ISBN 978-0-253-22284-8 (broš., brezkislinski papir) </w:t>
      </w:r>
      <w:r>
        <w:br/>
        <w:t xml:space="preserve">a) Lévinas, Emmanuel (1905-1995) b) Kierkegaard, Soren (1813-1855) c) filozofija religije d) religijska filozofija e) etika f) politika g) teologija </w:t>
      </w:r>
      <w:r>
        <w:br/>
      </w:r>
      <w:r>
        <w:br/>
        <w:t xml:space="preserve">27-1Lévinas </w:t>
      </w:r>
      <w:r>
        <w:br/>
        <w:t xml:space="preserve">27-1Kierkegaard </w:t>
      </w:r>
      <w:r>
        <w:br/>
        <w:t xml:space="preserve">COBISS.SI-ID </w:t>
      </w:r>
      <w:hyperlink r:id="rId32" w:tgtFrame="_blank" w:history="1">
        <w:r>
          <w:rPr>
            <w:rStyle w:val="Hiperpovezava"/>
          </w:rPr>
          <w:t>5909082</w:t>
        </w:r>
      </w:hyperlink>
      <w:r>
        <w:t xml:space="preserve"> </w:t>
      </w:r>
    </w:p>
    <w:p w:rsidR="00000000" w:rsidRDefault="004E2688">
      <w:pPr>
        <w:pStyle w:val="Navadensplet"/>
      </w:pPr>
      <w:bookmarkStart w:id="29" w:name="29"/>
      <w:r>
        <w:rPr>
          <w:b/>
          <w:bCs/>
        </w:rPr>
        <w:t xml:space="preserve">29. </w:t>
      </w:r>
      <w:r>
        <w:br/>
      </w:r>
      <w:bookmarkEnd w:id="29"/>
      <w:r>
        <w:rPr>
          <w:b/>
          <w:bCs/>
        </w:rPr>
        <w:t>SLADIĆ, Sibila, 1991-</w:t>
      </w:r>
      <w:r>
        <w:t xml:space="preserve"> </w:t>
      </w:r>
      <w:r>
        <w:br/>
        <w:t>        Trpljenje kot posledica greha in možnost odrešenja : diplomska naloga / Sibila Sladić. - Ljubljana : [S. Sl</w:t>
      </w:r>
      <w:r>
        <w:t xml:space="preserve">adić], 2012. - VI, 32 str. ; 30 cm </w:t>
      </w:r>
      <w:r>
        <w:br/>
      </w:r>
      <w:r>
        <w:br/>
        <w:t xml:space="preserve">Mentor Avguštin Lah. - Bibliografija: str. 32. - Povzetek ; Abstract. - Univ. v Ljubljani, Teološka fak. </w:t>
      </w:r>
      <w:r>
        <w:br/>
        <w:t xml:space="preserve">a) trpljenje b) greh c) odrešenje d) zlo e) vest f) dostojanstvo g) diplomske naloge </w:t>
      </w:r>
      <w:r>
        <w:br/>
      </w:r>
      <w:r>
        <w:br/>
        <w:t xml:space="preserve">27-185.2(043.2) </w:t>
      </w:r>
      <w:r>
        <w:br/>
        <w:t>COBISS.SI</w:t>
      </w:r>
      <w:r>
        <w:t xml:space="preserve">-ID </w:t>
      </w:r>
      <w:hyperlink r:id="rId33" w:tgtFrame="_blank" w:history="1">
        <w:r>
          <w:rPr>
            <w:rStyle w:val="Hiperpovezava"/>
          </w:rPr>
          <w:t>5909338</w:t>
        </w:r>
      </w:hyperlink>
      <w:r>
        <w:t xml:space="preserve"> </w:t>
      </w:r>
    </w:p>
    <w:p w:rsidR="00000000" w:rsidRDefault="004E2688">
      <w:pPr>
        <w:rPr>
          <w:rFonts w:eastAsia="Times New Roman"/>
        </w:rPr>
      </w:pPr>
      <w:r>
        <w:rPr>
          <w:rFonts w:eastAsia="Times New Roman"/>
        </w:rPr>
        <w:pict>
          <v:rect id="_x0000_i1033" style="width:0;height:1.5pt" o:hralign="center" o:hrstd="t" o:hr="t" fillcolor="#a0a0a0" stroked="f"/>
        </w:pict>
      </w:r>
    </w:p>
    <w:p w:rsidR="00000000" w:rsidRDefault="004E2688">
      <w:pPr>
        <w:pStyle w:val="Naslov3"/>
        <w:rPr>
          <w:rFonts w:eastAsia="Times New Roman"/>
        </w:rPr>
      </w:pPr>
      <w:r>
        <w:rPr>
          <w:rFonts w:eastAsia="Times New Roman"/>
        </w:rPr>
        <w:t>27-23 BIBLIJA. SVETO PISMO</w:t>
      </w:r>
    </w:p>
    <w:p w:rsidR="00000000" w:rsidRDefault="004E2688">
      <w:pPr>
        <w:rPr>
          <w:rFonts w:eastAsia="Times New Roman"/>
        </w:rPr>
      </w:pPr>
      <w:r>
        <w:rPr>
          <w:rFonts w:eastAsia="Times New Roman"/>
        </w:rPr>
        <w:br/>
      </w:r>
      <w:bookmarkStart w:id="30" w:name="30"/>
      <w:r>
        <w:rPr>
          <w:rFonts w:eastAsia="Times New Roman"/>
          <w:b/>
          <w:bCs/>
        </w:rPr>
        <w:t xml:space="preserve">30. </w:t>
      </w:r>
      <w:r>
        <w:rPr>
          <w:rFonts w:eastAsia="Times New Roman"/>
        </w:rPr>
        <w:br/>
      </w:r>
      <w:bookmarkEnd w:id="30"/>
      <w:r>
        <w:rPr>
          <w:rFonts w:eastAsia="Times New Roman"/>
          <w:b/>
          <w:bCs/>
        </w:rPr>
        <w:t>SITER, Timotej, 1983-</w:t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  <w:t>        Predelave bibličnih tem v Verdijevi op</w:t>
      </w:r>
      <w:r>
        <w:rPr>
          <w:rFonts w:eastAsia="Times New Roman"/>
        </w:rPr>
        <w:t xml:space="preserve">eri Nabucco : diplomsko delo / Timotej Siter. - Ljubljana : [T. Siter], 2012. - V, 69, XXIX str. : tabele ; 30 cm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Mentor Miran Špelič. - Bibliografija: str. 68-69. - Povzetek ; Summary. - Univ. v Ljubljani, Teološka fak. </w:t>
      </w:r>
      <w:r>
        <w:rPr>
          <w:rFonts w:eastAsia="Times New Roman"/>
        </w:rPr>
        <w:br/>
        <w:t>a) Verdi, Giuseppe (1813-1901) -</w:t>
      </w:r>
      <w:r>
        <w:rPr>
          <w:rFonts w:eastAsia="Times New Roman"/>
        </w:rPr>
        <w:t xml:space="preserve"> "Nabucco" - Diplomske naloge b) Biblia c) opere d) odrešenje e) svetopisemski vidik f) biblični vidik g) diplomske naloge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27-23:782(043.2) </w:t>
      </w:r>
      <w:r>
        <w:rPr>
          <w:rFonts w:eastAsia="Times New Roman"/>
        </w:rPr>
        <w:br/>
        <w:t xml:space="preserve">COBISS.SI-ID </w:t>
      </w:r>
      <w:hyperlink r:id="rId34" w:tgtFrame="_blank" w:history="1">
        <w:r>
          <w:rPr>
            <w:rStyle w:val="Hiperpovezava"/>
            <w:rFonts w:eastAsia="Times New Roman"/>
          </w:rPr>
          <w:t>5915226</w:t>
        </w:r>
      </w:hyperlink>
      <w:r>
        <w:rPr>
          <w:rFonts w:eastAsia="Times New Roman"/>
        </w:rPr>
        <w:t xml:space="preserve"> </w:t>
      </w:r>
    </w:p>
    <w:p w:rsidR="00000000" w:rsidRDefault="004E2688">
      <w:pPr>
        <w:rPr>
          <w:rFonts w:eastAsia="Times New Roman"/>
        </w:rPr>
      </w:pPr>
      <w:r>
        <w:rPr>
          <w:rFonts w:eastAsia="Times New Roman"/>
        </w:rPr>
        <w:pict>
          <v:rect id="_x0000_i1034" style="width:0;height:1.5pt" o:hralign="center" o:hrstd="t" o:hr="t" fillcolor="#a0a0a0" stroked="f"/>
        </w:pict>
      </w:r>
    </w:p>
    <w:p w:rsidR="00000000" w:rsidRDefault="004E2688">
      <w:pPr>
        <w:pStyle w:val="Naslov3"/>
        <w:rPr>
          <w:rFonts w:eastAsia="Times New Roman"/>
        </w:rPr>
      </w:pPr>
      <w:r>
        <w:rPr>
          <w:rFonts w:eastAsia="Times New Roman"/>
        </w:rPr>
        <w:t>27-27 INTERPRETACIJA, EKSEGEZA, KOMENTARJI SVETEGA PISMA</w:t>
      </w:r>
    </w:p>
    <w:p w:rsidR="00000000" w:rsidRDefault="004E2688">
      <w:pPr>
        <w:rPr>
          <w:rFonts w:eastAsia="Times New Roman"/>
        </w:rPr>
      </w:pPr>
      <w:r>
        <w:rPr>
          <w:rFonts w:eastAsia="Times New Roman"/>
        </w:rPr>
        <w:br/>
      </w:r>
      <w:bookmarkStart w:id="31" w:name="31"/>
      <w:r>
        <w:rPr>
          <w:rFonts w:eastAsia="Times New Roman"/>
          <w:b/>
          <w:bCs/>
        </w:rPr>
        <w:t xml:space="preserve">31. </w:t>
      </w:r>
      <w:r>
        <w:rPr>
          <w:rFonts w:eastAsia="Times New Roman"/>
        </w:rPr>
        <w:br/>
      </w:r>
      <w:bookmarkEnd w:id="31"/>
      <w:r>
        <w:rPr>
          <w:rFonts w:eastAsia="Times New Roman"/>
          <w:b/>
          <w:bCs/>
        </w:rPr>
        <w:t>BOCK, Darrell L.</w:t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  <w:t>        A theology of Luke and Acts : biblical theology of the New Testament / Darrell L. Bock ; Andreas J. Köstenberger, gen</w:t>
      </w:r>
      <w:r>
        <w:rPr>
          <w:rFonts w:eastAsia="Times New Roman"/>
        </w:rPr>
        <w:t xml:space="preserve">eral editor. - Grand Rapids : Zondervan, cop. 2012. - 495 str. : tabela ; 24 cm. - (Biblical theology of the New Testament series)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Bibliografija: str. 453-468. - Kazala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ISBN 978-0-310-27089-8 </w:t>
      </w:r>
      <w:r>
        <w:rPr>
          <w:rFonts w:eastAsia="Times New Roman"/>
        </w:rPr>
        <w:br/>
        <w:t>a) Biblia. N. T. Evang. sec. Lucam - Svetopisemska teologij</w:t>
      </w:r>
      <w:r>
        <w:rPr>
          <w:rFonts w:eastAsia="Times New Roman"/>
        </w:rPr>
        <w:t xml:space="preserve">a b) Biblia. N. T. Actus apostolorum - Svetopisemska teologija c) Sveto pismo nove zaveze d) Lukov evangelij e) teologija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27-278-247.7 </w:t>
      </w:r>
      <w:r>
        <w:rPr>
          <w:rFonts w:eastAsia="Times New Roman"/>
        </w:rPr>
        <w:br/>
        <w:t xml:space="preserve">27-278-248.2 </w:t>
      </w:r>
      <w:r>
        <w:rPr>
          <w:rFonts w:eastAsia="Times New Roman"/>
        </w:rPr>
        <w:br/>
        <w:t xml:space="preserve">COBISS.SI-ID </w:t>
      </w:r>
      <w:hyperlink r:id="rId35" w:tgtFrame="_blank" w:history="1">
        <w:r>
          <w:rPr>
            <w:rStyle w:val="Hiperpovezava"/>
            <w:rFonts w:eastAsia="Times New Roman"/>
          </w:rPr>
          <w:t>5909594</w:t>
        </w:r>
      </w:hyperlink>
      <w:r>
        <w:rPr>
          <w:rFonts w:eastAsia="Times New Roman"/>
        </w:rPr>
        <w:t xml:space="preserve"> </w:t>
      </w:r>
    </w:p>
    <w:p w:rsidR="00000000" w:rsidRDefault="004E2688">
      <w:pPr>
        <w:pStyle w:val="Navadensplet"/>
      </w:pPr>
      <w:bookmarkStart w:id="32" w:name="32"/>
      <w:r>
        <w:rPr>
          <w:b/>
          <w:bCs/>
        </w:rPr>
        <w:t xml:space="preserve">32. </w:t>
      </w:r>
      <w:r>
        <w:br/>
      </w:r>
      <w:bookmarkEnd w:id="32"/>
      <w:r>
        <w:rPr>
          <w:b/>
          <w:bCs/>
        </w:rPr>
        <w:t>INKELAAR, Harm-Jan</w:t>
      </w:r>
      <w:r>
        <w:t xml:space="preserve"> </w:t>
      </w:r>
      <w:r>
        <w:br/>
        <w:t>        Conflict over wisdom : the theme of 1 Corinthians 1-4 rooted in scripture / Harm-Jan Inkelaar. - Leuven : Peeters, 2011. - XVII, 351 str. : tabele ; 23 cm. - (Contributions to biblical exegesis and the</w:t>
      </w:r>
      <w:r>
        <w:t xml:space="preserve">ology ; 63) </w:t>
      </w:r>
      <w:r>
        <w:br/>
      </w:r>
      <w:r>
        <w:br/>
        <w:t xml:space="preserve">Bibliografija: str. 317-335. - Kazali </w:t>
      </w:r>
      <w:r>
        <w:br/>
      </w:r>
      <w:r>
        <w:br/>
        <w:t xml:space="preserve">ISBN 978-90-429-2565-6 </w:t>
      </w:r>
      <w:r>
        <w:br/>
        <w:t xml:space="preserve">a) Jezus Kristus b) Biblia. N. T. Ad Corinthios I - Interpretacija c) Sveto pismo nove zaveze d) eksegeza e) modrost f) biblični vidik g) svetopisemski vidik h) križanje </w:t>
      </w:r>
      <w:r>
        <w:br/>
      </w:r>
      <w:r>
        <w:br/>
        <w:t>27-277</w:t>
      </w:r>
      <w:r>
        <w:t xml:space="preserve">-248.44 </w:t>
      </w:r>
      <w:r>
        <w:br/>
        <w:t xml:space="preserve">COBISS.SI-ID </w:t>
      </w:r>
      <w:hyperlink r:id="rId36" w:tgtFrame="_blank" w:history="1">
        <w:r>
          <w:rPr>
            <w:rStyle w:val="Hiperpovezava"/>
          </w:rPr>
          <w:t>5920090</w:t>
        </w:r>
      </w:hyperlink>
      <w:r>
        <w:t xml:space="preserve"> </w:t>
      </w:r>
    </w:p>
    <w:p w:rsidR="00000000" w:rsidRDefault="004E2688">
      <w:pPr>
        <w:rPr>
          <w:rFonts w:eastAsia="Times New Roman"/>
        </w:rPr>
      </w:pPr>
      <w:r>
        <w:rPr>
          <w:rFonts w:eastAsia="Times New Roman"/>
        </w:rPr>
        <w:pict>
          <v:rect id="_x0000_i1035" style="width:0;height:1.5pt" o:hralign="center" o:hrstd="t" o:hr="t" fillcolor="#a0a0a0" stroked="f"/>
        </w:pict>
      </w:r>
    </w:p>
    <w:p w:rsidR="00000000" w:rsidRDefault="004E2688">
      <w:pPr>
        <w:pStyle w:val="Naslov3"/>
        <w:rPr>
          <w:rFonts w:eastAsia="Times New Roman"/>
        </w:rPr>
      </w:pPr>
      <w:r>
        <w:rPr>
          <w:rFonts w:eastAsia="Times New Roman"/>
        </w:rPr>
        <w:t>27-42 MORALNA TEOLOGIJA</w:t>
      </w:r>
    </w:p>
    <w:p w:rsidR="00000000" w:rsidRDefault="004E2688">
      <w:pPr>
        <w:rPr>
          <w:rFonts w:eastAsia="Times New Roman"/>
        </w:rPr>
      </w:pPr>
      <w:r>
        <w:rPr>
          <w:rFonts w:eastAsia="Times New Roman"/>
        </w:rPr>
        <w:br/>
      </w:r>
      <w:bookmarkStart w:id="33" w:name="33"/>
      <w:r>
        <w:rPr>
          <w:rFonts w:eastAsia="Times New Roman"/>
          <w:b/>
          <w:bCs/>
        </w:rPr>
        <w:t xml:space="preserve">33. </w:t>
      </w:r>
      <w:r>
        <w:rPr>
          <w:rFonts w:eastAsia="Times New Roman"/>
        </w:rPr>
        <w:br/>
      </w:r>
      <w:bookmarkEnd w:id="33"/>
      <w:r>
        <w:rPr>
          <w:rFonts w:eastAsia="Times New Roman"/>
          <w:b/>
          <w:bCs/>
        </w:rPr>
        <w:t>DREWERMANN, Eugen, 1940-</w:t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  <w:t xml:space="preserve">        </w:t>
      </w:r>
      <w:r>
        <w:rPr>
          <w:rFonts w:eastAsia="Times New Roman"/>
        </w:rPr>
        <w:t xml:space="preserve">Die sieben Tugenden : oder: Weisen, mit sich eins zu werden / Eugen Drewermann. - Ostfildern : Patmos, cop. 2012. - 208 str. : ilustr. ; 23 cm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Opombi z bibliografijo na dnu str.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ISBN 978-3-8436-0173-3 </w:t>
      </w:r>
      <w:r>
        <w:rPr>
          <w:rFonts w:eastAsia="Times New Roman"/>
        </w:rPr>
        <w:br/>
        <w:t>a) krščanstvo b) krščanka etika c) morala d) moral</w:t>
      </w:r>
      <w:r>
        <w:rPr>
          <w:rFonts w:eastAsia="Times New Roman"/>
        </w:rPr>
        <w:t xml:space="preserve">na teologija e) kreposti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27-423.79 </w:t>
      </w:r>
      <w:r>
        <w:rPr>
          <w:rFonts w:eastAsia="Times New Roman"/>
        </w:rPr>
        <w:br/>
        <w:t xml:space="preserve">COBISS.SI-ID </w:t>
      </w:r>
      <w:hyperlink r:id="rId37" w:tgtFrame="_blank" w:history="1">
        <w:r>
          <w:rPr>
            <w:rStyle w:val="Hiperpovezava"/>
            <w:rFonts w:eastAsia="Times New Roman"/>
          </w:rPr>
          <w:t>5910362</w:t>
        </w:r>
      </w:hyperlink>
      <w:r>
        <w:rPr>
          <w:rFonts w:eastAsia="Times New Roman"/>
        </w:rPr>
        <w:t xml:space="preserve"> </w:t>
      </w:r>
    </w:p>
    <w:p w:rsidR="00000000" w:rsidRDefault="004E2688">
      <w:pPr>
        <w:rPr>
          <w:rFonts w:eastAsia="Times New Roman"/>
        </w:rPr>
      </w:pPr>
      <w:r>
        <w:rPr>
          <w:rFonts w:eastAsia="Times New Roman"/>
        </w:rPr>
        <w:pict>
          <v:rect id="_x0000_i1036" style="width:0;height:1.5pt" o:hralign="center" o:hrstd="t" o:hr="t" fillcolor="#a0a0a0" stroked="f"/>
        </w:pict>
      </w:r>
    </w:p>
    <w:p w:rsidR="00000000" w:rsidRDefault="004E2688">
      <w:pPr>
        <w:pStyle w:val="Naslov3"/>
        <w:rPr>
          <w:rFonts w:eastAsia="Times New Roman"/>
        </w:rPr>
      </w:pPr>
      <w:r>
        <w:rPr>
          <w:rFonts w:eastAsia="Times New Roman"/>
        </w:rPr>
        <w:t>27-46 PASTORALNA TEOLOGIJA. PASTORALNO DELO</w:t>
      </w:r>
    </w:p>
    <w:p w:rsidR="00000000" w:rsidRDefault="004E2688">
      <w:pPr>
        <w:rPr>
          <w:rFonts w:eastAsia="Times New Roman"/>
        </w:rPr>
      </w:pPr>
      <w:r>
        <w:rPr>
          <w:rFonts w:eastAsia="Times New Roman"/>
        </w:rPr>
        <w:br/>
      </w:r>
      <w:bookmarkStart w:id="34" w:name="34"/>
      <w:r>
        <w:rPr>
          <w:rFonts w:eastAsia="Times New Roman"/>
          <w:b/>
          <w:bCs/>
        </w:rPr>
        <w:t xml:space="preserve">34. </w:t>
      </w:r>
      <w:r>
        <w:rPr>
          <w:rFonts w:eastAsia="Times New Roman"/>
        </w:rPr>
        <w:br/>
      </w:r>
      <w:bookmarkEnd w:id="34"/>
      <w:r>
        <w:rPr>
          <w:rFonts w:eastAsia="Times New Roman"/>
          <w:b/>
          <w:bCs/>
        </w:rPr>
        <w:t>RISTIĆ, Aleksandra, 1987-</w:t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  <w:t xml:space="preserve">        Karitasov tabor družin : diplomsko delo / Aleksandra Ristić. - Ljubljana : [A. Ristić], 2012. - VII, 128, LIV str. : tabele, graf. prikazi ; 30 cm </w:t>
      </w:r>
      <w:r>
        <w:rPr>
          <w:rFonts w:eastAsia="Times New Roman"/>
        </w:rPr>
        <w:br/>
      </w:r>
      <w:r>
        <w:rPr>
          <w:rFonts w:eastAsia="Times New Roman"/>
        </w:rPr>
        <w:br/>
        <w:t>Mentor Lia Katarina Kompan Erzar. - Bibliografija: str. 119-128. - Povze</w:t>
      </w:r>
      <w:r>
        <w:rPr>
          <w:rFonts w:eastAsia="Times New Roman"/>
        </w:rPr>
        <w:t xml:space="preserve">tek ; Abstract. - Univ. v Ljubljani, Teološka fak. </w:t>
      </w:r>
      <w:r>
        <w:rPr>
          <w:rFonts w:eastAsia="Times New Roman"/>
        </w:rPr>
        <w:br/>
        <w:t xml:space="preserve">a) Karitas b) tabori c) pastoralno delo d) zadovoljstvo e) družina f) kriza g) otroci h) pravice i) prostovoljci j) prostovoljno delo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27-46 </w:t>
      </w:r>
      <w:r>
        <w:rPr>
          <w:rFonts w:eastAsia="Times New Roman"/>
        </w:rPr>
        <w:br/>
        <w:t xml:space="preserve">COBISS.SI-ID </w:t>
      </w:r>
      <w:hyperlink r:id="rId38" w:tgtFrame="_blank" w:history="1">
        <w:r>
          <w:rPr>
            <w:rStyle w:val="Hiperpovezava"/>
            <w:rFonts w:eastAsia="Times New Roman"/>
          </w:rPr>
          <w:t>5914202</w:t>
        </w:r>
      </w:hyperlink>
      <w:r>
        <w:rPr>
          <w:rFonts w:eastAsia="Times New Roman"/>
        </w:rPr>
        <w:t xml:space="preserve"> </w:t>
      </w:r>
    </w:p>
    <w:p w:rsidR="00000000" w:rsidRDefault="004E2688">
      <w:pPr>
        <w:rPr>
          <w:rFonts w:eastAsia="Times New Roman"/>
        </w:rPr>
      </w:pPr>
      <w:r>
        <w:rPr>
          <w:rFonts w:eastAsia="Times New Roman"/>
        </w:rPr>
        <w:pict>
          <v:rect id="_x0000_i1037" style="width:0;height:1.5pt" o:hralign="center" o:hrstd="t" o:hr="t" fillcolor="#a0a0a0" stroked="f"/>
        </w:pict>
      </w:r>
    </w:p>
    <w:p w:rsidR="00000000" w:rsidRDefault="004E2688">
      <w:pPr>
        <w:pStyle w:val="Naslov3"/>
        <w:rPr>
          <w:rFonts w:eastAsia="Times New Roman"/>
        </w:rPr>
      </w:pPr>
      <w:r>
        <w:rPr>
          <w:rFonts w:eastAsia="Times New Roman"/>
        </w:rPr>
        <w:t>27-58 DUHOVNOST, MISTIKA, ASKEZA</w:t>
      </w:r>
    </w:p>
    <w:p w:rsidR="00000000" w:rsidRDefault="004E2688">
      <w:pPr>
        <w:rPr>
          <w:rFonts w:eastAsia="Times New Roman"/>
        </w:rPr>
      </w:pPr>
      <w:r>
        <w:rPr>
          <w:rFonts w:eastAsia="Times New Roman"/>
        </w:rPr>
        <w:br/>
      </w:r>
      <w:bookmarkStart w:id="35" w:name="35"/>
      <w:r>
        <w:rPr>
          <w:rFonts w:eastAsia="Times New Roman"/>
          <w:b/>
          <w:bCs/>
        </w:rPr>
        <w:t xml:space="preserve">35. </w:t>
      </w:r>
      <w:r>
        <w:rPr>
          <w:rFonts w:eastAsia="Times New Roman"/>
        </w:rPr>
        <w:br/>
      </w:r>
      <w:bookmarkEnd w:id="35"/>
      <w:r>
        <w:rPr>
          <w:rFonts w:eastAsia="Times New Roman"/>
          <w:b/>
          <w:bCs/>
        </w:rPr>
        <w:t>GUILLELMUS a Sancto Theodorico, ok. 1085-1148</w:t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  <w:t>        Lettre aux freres du Mont-Dieu : (lettre d'or) / Guillaume d</w:t>
      </w:r>
      <w:r>
        <w:rPr>
          <w:rFonts w:eastAsia="Times New Roman"/>
        </w:rPr>
        <w:t xml:space="preserve">e Saint-Thierry ; introduction, textes critique, traduction et notes par Jean Déchanet. - Paris : Cerf, 1975, cop. 1976. - 426 str. ; 20 cm. - (Sources chrétiennes ; no 223. Série des textes monastiques d'Occident ; no 45) </w:t>
      </w:r>
      <w:r>
        <w:rPr>
          <w:rFonts w:eastAsia="Times New Roman"/>
        </w:rPr>
        <w:br/>
      </w:r>
      <w:r>
        <w:rPr>
          <w:rFonts w:eastAsia="Times New Roman"/>
        </w:rPr>
        <w:br/>
        <w:t>Uvodna študija v franc., lat. b</w:t>
      </w:r>
      <w:r>
        <w:rPr>
          <w:rFonts w:eastAsia="Times New Roman"/>
        </w:rPr>
        <w:t xml:space="preserve">esedilo in vzpor. prevod v franc. - Bibliografija: str. 123-127. - Kazala </w:t>
      </w:r>
      <w:r>
        <w:rPr>
          <w:rFonts w:eastAsia="Times New Roman"/>
        </w:rPr>
        <w:br/>
        <w:t xml:space="preserve">a) askeza b) mistika c) misticizem d) redovništvo e) puščavniki f) kartuzijani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27-587-789.24 </w:t>
      </w:r>
      <w:r>
        <w:rPr>
          <w:rFonts w:eastAsia="Times New Roman"/>
        </w:rPr>
        <w:br/>
        <w:t xml:space="preserve">COBISS.SI-ID </w:t>
      </w:r>
      <w:hyperlink r:id="rId39" w:tgtFrame="_blank" w:history="1">
        <w:r>
          <w:rPr>
            <w:rStyle w:val="Hiperpovezava"/>
            <w:rFonts w:eastAsia="Times New Roman"/>
          </w:rPr>
          <w:t>5930074</w:t>
        </w:r>
      </w:hyperlink>
      <w:r>
        <w:rPr>
          <w:rFonts w:eastAsia="Times New Roman"/>
        </w:rPr>
        <w:t xml:space="preserve"> </w:t>
      </w:r>
    </w:p>
    <w:p w:rsidR="00000000" w:rsidRDefault="004E2688">
      <w:pPr>
        <w:rPr>
          <w:rFonts w:eastAsia="Times New Roman"/>
        </w:rPr>
      </w:pPr>
      <w:r>
        <w:rPr>
          <w:rFonts w:eastAsia="Times New Roman"/>
        </w:rPr>
        <w:pict>
          <v:rect id="_x0000_i1038" style="width:0;height:1.5pt" o:hralign="center" o:hrstd="t" o:hr="t" fillcolor="#a0a0a0" stroked="f"/>
        </w:pict>
      </w:r>
    </w:p>
    <w:p w:rsidR="00000000" w:rsidRDefault="004E2688">
      <w:pPr>
        <w:pStyle w:val="Naslov3"/>
        <w:rPr>
          <w:rFonts w:eastAsia="Times New Roman"/>
        </w:rPr>
      </w:pPr>
      <w:r>
        <w:rPr>
          <w:rFonts w:eastAsia="Times New Roman"/>
        </w:rPr>
        <w:t>27-72 CERKEV. KRŠČANSKA CERKEV. CERKVENE OSEBE</w:t>
      </w:r>
    </w:p>
    <w:p w:rsidR="00000000" w:rsidRDefault="004E2688">
      <w:pPr>
        <w:rPr>
          <w:rFonts w:eastAsia="Times New Roman"/>
        </w:rPr>
      </w:pPr>
      <w:r>
        <w:rPr>
          <w:rFonts w:eastAsia="Times New Roman"/>
        </w:rPr>
        <w:br/>
      </w:r>
      <w:bookmarkStart w:id="36" w:name="36"/>
      <w:r>
        <w:rPr>
          <w:rFonts w:eastAsia="Times New Roman"/>
          <w:b/>
          <w:bCs/>
        </w:rPr>
        <w:t xml:space="preserve">36. </w:t>
      </w:r>
      <w:r>
        <w:rPr>
          <w:rFonts w:eastAsia="Times New Roman"/>
        </w:rPr>
        <w:br/>
      </w:r>
      <w:bookmarkEnd w:id="36"/>
      <w:r>
        <w:rPr>
          <w:rFonts w:eastAsia="Times New Roman"/>
          <w:b/>
          <w:bCs/>
        </w:rPr>
        <w:t>HASLER, August Bernhard</w:t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  <w:t>        Wie der Papst unfehlbar wurde : Macht und Ohnmacht eines Dogmas / August Bernhard Hasler ; m</w:t>
      </w:r>
      <w:r>
        <w:rPr>
          <w:rFonts w:eastAsia="Times New Roman"/>
        </w:rPr>
        <w:t xml:space="preserve">it einem Geleitwort von Hans Küng. - München ; Zürich : R. Piper &amp; Co., cop. 1979. - XXXVII, 318 str. : ilustr. ; 22 cm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Bibliografija: str. 279-282. - Kazalo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ISBN 3-492-02450-5 </w:t>
      </w:r>
      <w:r>
        <w:rPr>
          <w:rFonts w:eastAsia="Times New Roman"/>
        </w:rPr>
        <w:br/>
        <w:t xml:space="preserve">a) papeži b) papeštvo c) nezmotljivost d) dogme e) zgodovina </w:t>
      </w:r>
      <w:r>
        <w:rPr>
          <w:rFonts w:eastAsia="Times New Roman"/>
        </w:rPr>
        <w:br/>
      </w:r>
      <w:r>
        <w:rPr>
          <w:rFonts w:eastAsia="Times New Roman"/>
        </w:rPr>
        <w:br/>
        <w:t>272-732.2(0</w:t>
      </w:r>
      <w:r>
        <w:rPr>
          <w:rFonts w:eastAsia="Times New Roman"/>
        </w:rPr>
        <w:t xml:space="preserve">91) </w:t>
      </w:r>
      <w:r>
        <w:rPr>
          <w:rFonts w:eastAsia="Times New Roman"/>
        </w:rPr>
        <w:br/>
        <w:t xml:space="preserve">COBISS.SI-ID </w:t>
      </w:r>
      <w:hyperlink r:id="rId40" w:tgtFrame="_blank" w:history="1">
        <w:r>
          <w:rPr>
            <w:rStyle w:val="Hiperpovezava"/>
            <w:rFonts w:eastAsia="Times New Roman"/>
          </w:rPr>
          <w:t>5910106</w:t>
        </w:r>
      </w:hyperlink>
      <w:r>
        <w:rPr>
          <w:rFonts w:eastAsia="Times New Roman"/>
        </w:rPr>
        <w:t xml:space="preserve"> </w:t>
      </w:r>
    </w:p>
    <w:p w:rsidR="00000000" w:rsidRDefault="004E2688">
      <w:pPr>
        <w:rPr>
          <w:rFonts w:eastAsia="Times New Roman"/>
        </w:rPr>
      </w:pPr>
      <w:r>
        <w:rPr>
          <w:rFonts w:eastAsia="Times New Roman"/>
        </w:rPr>
        <w:pict>
          <v:rect id="_x0000_i1039" style="width:0;height:1.5pt" o:hralign="center" o:hrstd="t" o:hr="t" fillcolor="#a0a0a0" stroked="f"/>
        </w:pict>
      </w:r>
    </w:p>
    <w:p w:rsidR="00000000" w:rsidRDefault="004E2688">
      <w:pPr>
        <w:pStyle w:val="Naslov3"/>
        <w:rPr>
          <w:rFonts w:eastAsia="Times New Roman"/>
        </w:rPr>
      </w:pPr>
      <w:r>
        <w:rPr>
          <w:rFonts w:eastAsia="Times New Roman"/>
        </w:rPr>
        <w:t>271 VZHODNE CERKEV, PRAVOSLAVNA CERKEV</w:t>
      </w:r>
    </w:p>
    <w:p w:rsidR="00000000" w:rsidRDefault="004E2688">
      <w:pPr>
        <w:rPr>
          <w:rFonts w:eastAsia="Times New Roman"/>
        </w:rPr>
      </w:pPr>
      <w:r>
        <w:rPr>
          <w:rFonts w:eastAsia="Times New Roman"/>
        </w:rPr>
        <w:br/>
      </w:r>
      <w:bookmarkStart w:id="37" w:name="37"/>
      <w:r>
        <w:rPr>
          <w:rFonts w:eastAsia="Times New Roman"/>
          <w:b/>
          <w:bCs/>
        </w:rPr>
        <w:t xml:space="preserve">37. </w:t>
      </w:r>
      <w:r>
        <w:rPr>
          <w:rFonts w:eastAsia="Times New Roman"/>
        </w:rPr>
        <w:br/>
      </w:r>
      <w:bookmarkEnd w:id="37"/>
      <w:r>
        <w:rPr>
          <w:rFonts w:eastAsia="Times New Roman"/>
          <w:b/>
          <w:bCs/>
        </w:rPr>
        <w:t>AHAČIČ, David, 1988-</w:t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  <w:t>        Teološki prog</w:t>
      </w:r>
      <w:r>
        <w:rPr>
          <w:rFonts w:eastAsia="Times New Roman"/>
        </w:rPr>
        <w:t xml:space="preserve">ram poslikave srbske pravoslavne cerkve sv. Cirila in Metoda v Ljubljani : diplomsko delo / David Ahačič. - Ljubljana : [D. Ahačič], 2012. - III, 61, XX str. : ilustr. ; 30 cm </w:t>
      </w:r>
      <w:r>
        <w:rPr>
          <w:rFonts w:eastAsia="Times New Roman"/>
        </w:rPr>
        <w:br/>
      </w:r>
      <w:r>
        <w:rPr>
          <w:rFonts w:eastAsia="Times New Roman"/>
        </w:rPr>
        <w:br/>
        <w:t>Mentor Bogdan Dolenc. - Bibliografija: str. 60-61. - Povzetek ; Summary. - Uni</w:t>
      </w:r>
      <w:r>
        <w:rPr>
          <w:rFonts w:eastAsia="Times New Roman"/>
        </w:rPr>
        <w:t xml:space="preserve">v. v Ljubljani, Teološka fak. </w:t>
      </w:r>
      <w:r>
        <w:rPr>
          <w:rFonts w:eastAsia="Times New Roman"/>
        </w:rPr>
        <w:br/>
        <w:t xml:space="preserve">a) cerkvena arhitektura b) ikonografija c) ikone d) Srbska pravoslavna cerkev e) cerkvena umetnost f) Ljubljana g) diplomske naloge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271.222(497.11):7.046.3(497.4Ljubljana)(042.2) </w:t>
      </w:r>
      <w:r>
        <w:rPr>
          <w:rFonts w:eastAsia="Times New Roman"/>
        </w:rPr>
        <w:br/>
        <w:t xml:space="preserve">COBISS.SI-ID </w:t>
      </w:r>
      <w:hyperlink r:id="rId41" w:tgtFrame="_blank" w:history="1">
        <w:r>
          <w:rPr>
            <w:rStyle w:val="Hiperpovezava"/>
            <w:rFonts w:eastAsia="Times New Roman"/>
          </w:rPr>
          <w:t>5915738</w:t>
        </w:r>
      </w:hyperlink>
      <w:r>
        <w:rPr>
          <w:rFonts w:eastAsia="Times New Roman"/>
        </w:rPr>
        <w:t xml:space="preserve"> </w:t>
      </w:r>
    </w:p>
    <w:p w:rsidR="00000000" w:rsidRDefault="004E2688">
      <w:pPr>
        <w:rPr>
          <w:rFonts w:eastAsia="Times New Roman"/>
        </w:rPr>
      </w:pPr>
      <w:r>
        <w:rPr>
          <w:rFonts w:eastAsia="Times New Roman"/>
        </w:rPr>
        <w:pict>
          <v:rect id="_x0000_i1040" style="width:0;height:1.5pt" o:hralign="center" o:hrstd="t" o:hr="t" fillcolor="#a0a0a0" stroked="f"/>
        </w:pict>
      </w:r>
    </w:p>
    <w:p w:rsidR="00000000" w:rsidRDefault="004E2688">
      <w:pPr>
        <w:pStyle w:val="Naslov3"/>
        <w:rPr>
          <w:rFonts w:eastAsia="Times New Roman"/>
        </w:rPr>
      </w:pPr>
      <w:r>
        <w:rPr>
          <w:rFonts w:eastAsia="Times New Roman"/>
        </w:rPr>
        <w:t>272 KATOLIŠKA CERKEV</w:t>
      </w:r>
    </w:p>
    <w:p w:rsidR="00000000" w:rsidRDefault="004E2688">
      <w:pPr>
        <w:rPr>
          <w:rFonts w:eastAsia="Times New Roman"/>
        </w:rPr>
      </w:pPr>
      <w:r>
        <w:rPr>
          <w:rFonts w:eastAsia="Times New Roman"/>
        </w:rPr>
        <w:br/>
      </w:r>
      <w:bookmarkStart w:id="38" w:name="38"/>
      <w:r>
        <w:rPr>
          <w:rFonts w:eastAsia="Times New Roman"/>
          <w:b/>
          <w:bCs/>
        </w:rPr>
        <w:t xml:space="preserve">38. </w:t>
      </w:r>
      <w:r>
        <w:rPr>
          <w:rFonts w:eastAsia="Times New Roman"/>
        </w:rPr>
        <w:br/>
      </w:r>
      <w:bookmarkEnd w:id="38"/>
      <w:r>
        <w:rPr>
          <w:rFonts w:eastAsia="Times New Roman"/>
        </w:rPr>
        <w:t xml:space="preserve">        </w:t>
      </w:r>
      <w:r>
        <w:rPr>
          <w:rFonts w:eastAsia="Times New Roman"/>
          <w:b/>
          <w:bCs/>
        </w:rPr>
        <w:t>The MORAL dynamics of economic life</w:t>
      </w:r>
      <w:r>
        <w:rPr>
          <w:rFonts w:eastAsia="Times New Roman"/>
        </w:rPr>
        <w:t xml:space="preserve"> : an extension and critique of Caritas in veritate / edited by Da</w:t>
      </w:r>
      <w:r>
        <w:rPr>
          <w:rFonts w:eastAsia="Times New Roman"/>
        </w:rPr>
        <w:t xml:space="preserve">niel K. Finn. - Oxford ; New York : Oxford University Press, cop. 2012. - XXII, 166 str. : tabela ; 21 cm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"The symposium "Caritas in veritate and the United States" itself took place at the offices of the Pontifical Council in Rome, October 15-16, 2010" </w:t>
      </w:r>
      <w:r>
        <w:rPr>
          <w:rFonts w:eastAsia="Times New Roman"/>
        </w:rPr>
        <w:t xml:space="preserve">--&gt; Introduction. - Bibliografija: str. 157-161. - Kazalo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ISBN 978-0-19-985833-0 (trda vezava, brezkislinski papir) </w:t>
      </w:r>
      <w:r>
        <w:rPr>
          <w:rFonts w:eastAsia="Times New Roman"/>
        </w:rPr>
        <w:br/>
        <w:t xml:space="preserve">ISBN 978-0-19-985835-4 (broš., brezkislinski papir) </w:t>
      </w:r>
      <w:r>
        <w:rPr>
          <w:rFonts w:eastAsia="Times New Roman"/>
        </w:rPr>
        <w:br/>
        <w:t xml:space="preserve">ISBN 978-0-19-985834-7 (el. knjiga) </w:t>
      </w:r>
      <w:r>
        <w:rPr>
          <w:rFonts w:eastAsia="Times New Roman"/>
        </w:rPr>
        <w:br/>
        <w:t>a) Benedictus XVI, papež (1927-) - Enciklike b)</w:t>
      </w:r>
      <w:r>
        <w:rPr>
          <w:rFonts w:eastAsia="Times New Roman"/>
        </w:rPr>
        <w:t xml:space="preserve"> Caritas in veritate c) Katoliška cerkev d) religija e) vera f) ekonomija g) sociologija h) etika i) kongresi j) posvetovanja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272/273:33(082) </w:t>
      </w:r>
      <w:r>
        <w:rPr>
          <w:rFonts w:eastAsia="Times New Roman"/>
        </w:rPr>
        <w:br/>
        <w:t xml:space="preserve">17:33 </w:t>
      </w:r>
      <w:r>
        <w:rPr>
          <w:rFonts w:eastAsia="Times New Roman"/>
        </w:rPr>
        <w:br/>
        <w:t xml:space="preserve">COBISS.SI-ID </w:t>
      </w:r>
      <w:hyperlink r:id="rId42" w:tgtFrame="_blank" w:history="1">
        <w:r>
          <w:rPr>
            <w:rStyle w:val="Hiperpovezava"/>
            <w:rFonts w:eastAsia="Times New Roman"/>
          </w:rPr>
          <w:t>5910874</w:t>
        </w:r>
      </w:hyperlink>
      <w:r>
        <w:rPr>
          <w:rFonts w:eastAsia="Times New Roman"/>
        </w:rPr>
        <w:t xml:space="preserve"> </w:t>
      </w:r>
    </w:p>
    <w:p w:rsidR="00000000" w:rsidRDefault="004E2688">
      <w:pPr>
        <w:rPr>
          <w:rFonts w:eastAsia="Times New Roman"/>
        </w:rPr>
      </w:pPr>
      <w:r>
        <w:rPr>
          <w:rFonts w:eastAsia="Times New Roman"/>
        </w:rPr>
        <w:pict>
          <v:rect id="_x0000_i1041" style="width:0;height:1.5pt" o:hralign="center" o:hrstd="t" o:hr="t" fillcolor="#a0a0a0" stroked="f"/>
        </w:pict>
      </w:r>
    </w:p>
    <w:p w:rsidR="00000000" w:rsidRDefault="004E2688">
      <w:pPr>
        <w:pStyle w:val="Naslov3"/>
        <w:rPr>
          <w:rFonts w:eastAsia="Times New Roman"/>
        </w:rPr>
      </w:pPr>
      <w:r>
        <w:rPr>
          <w:rFonts w:eastAsia="Times New Roman"/>
        </w:rPr>
        <w:t>28 ISLAM</w:t>
      </w:r>
    </w:p>
    <w:p w:rsidR="00000000" w:rsidRDefault="004E2688">
      <w:pPr>
        <w:rPr>
          <w:rFonts w:eastAsia="Times New Roman"/>
        </w:rPr>
      </w:pPr>
      <w:r>
        <w:rPr>
          <w:rFonts w:eastAsia="Times New Roman"/>
        </w:rPr>
        <w:br/>
      </w:r>
      <w:bookmarkStart w:id="39" w:name="39"/>
      <w:r>
        <w:rPr>
          <w:rFonts w:eastAsia="Times New Roman"/>
          <w:b/>
          <w:bCs/>
        </w:rPr>
        <w:t xml:space="preserve">39. </w:t>
      </w:r>
      <w:r>
        <w:rPr>
          <w:rFonts w:eastAsia="Times New Roman"/>
        </w:rPr>
        <w:br/>
      </w:r>
      <w:bookmarkEnd w:id="39"/>
      <w:r>
        <w:rPr>
          <w:rFonts w:eastAsia="Times New Roman"/>
          <w:b/>
          <w:bCs/>
        </w:rPr>
        <w:t>URBAS, Maša</w:t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  <w:t xml:space="preserve">        Stopanje islama v evropski prostor : diplomsko delo / Maša Urbas. - Ljubljana : [M. Urbas], 2012. - VI, 81 str. ; 30 cm </w:t>
      </w:r>
      <w:r>
        <w:rPr>
          <w:rFonts w:eastAsia="Times New Roman"/>
        </w:rPr>
        <w:br/>
      </w:r>
      <w:r>
        <w:rPr>
          <w:rFonts w:eastAsia="Times New Roman"/>
        </w:rPr>
        <w:br/>
        <w:t>Mentor Bogdan Kolar. - Bibliografija: st</w:t>
      </w:r>
      <w:r>
        <w:rPr>
          <w:rFonts w:eastAsia="Times New Roman"/>
        </w:rPr>
        <w:t xml:space="preserve">r. 80-81. - Povzetek ; Abstract. - Univ. v Ljubljani, Teološka fak. </w:t>
      </w:r>
      <w:r>
        <w:rPr>
          <w:rFonts w:eastAsia="Times New Roman"/>
        </w:rPr>
        <w:br/>
        <w:t xml:space="preserve">a) islam b) Evropa c) zgodovina d) muslimani e) vojne f) šiiti g) suniti h) diplomske naloge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28(4)(043.2) </w:t>
      </w:r>
      <w:r>
        <w:rPr>
          <w:rFonts w:eastAsia="Times New Roman"/>
        </w:rPr>
        <w:br/>
        <w:t xml:space="preserve">COBISS.SI-ID </w:t>
      </w:r>
      <w:hyperlink r:id="rId43" w:tgtFrame="_blank" w:history="1">
        <w:r>
          <w:rPr>
            <w:rStyle w:val="Hiperpovezava"/>
            <w:rFonts w:eastAsia="Times New Roman"/>
          </w:rPr>
          <w:t>5911130</w:t>
        </w:r>
      </w:hyperlink>
      <w:r>
        <w:rPr>
          <w:rFonts w:eastAsia="Times New Roman"/>
        </w:rPr>
        <w:t xml:space="preserve"> </w:t>
      </w:r>
    </w:p>
    <w:p w:rsidR="00000000" w:rsidRDefault="004E2688">
      <w:pPr>
        <w:rPr>
          <w:rFonts w:eastAsia="Times New Roman"/>
        </w:rPr>
      </w:pPr>
      <w:r>
        <w:rPr>
          <w:rFonts w:eastAsia="Times New Roman"/>
        </w:rPr>
        <w:pict>
          <v:rect id="_x0000_i1042" style="width:0;height:1.5pt" o:hralign="center" o:hrstd="t" o:hr="t" fillcolor="#a0a0a0" stroked="f"/>
        </w:pict>
      </w:r>
    </w:p>
    <w:p w:rsidR="00000000" w:rsidRDefault="004E2688">
      <w:pPr>
        <w:pStyle w:val="Naslov3"/>
        <w:rPr>
          <w:rFonts w:eastAsia="Times New Roman"/>
        </w:rPr>
      </w:pPr>
      <w:r>
        <w:rPr>
          <w:rFonts w:eastAsia="Times New Roman"/>
        </w:rPr>
        <w:t>3 DRUŽBENE VEDE.</w:t>
      </w:r>
    </w:p>
    <w:p w:rsidR="00000000" w:rsidRDefault="004E2688">
      <w:pPr>
        <w:rPr>
          <w:rFonts w:eastAsia="Times New Roman"/>
        </w:rPr>
      </w:pPr>
      <w:r>
        <w:rPr>
          <w:rFonts w:eastAsia="Times New Roman"/>
        </w:rPr>
        <w:br/>
      </w:r>
      <w:bookmarkStart w:id="40" w:name="40"/>
      <w:r>
        <w:rPr>
          <w:rFonts w:eastAsia="Times New Roman"/>
          <w:b/>
          <w:bCs/>
        </w:rPr>
        <w:t xml:space="preserve">40. </w:t>
      </w:r>
      <w:r>
        <w:rPr>
          <w:rFonts w:eastAsia="Times New Roman"/>
        </w:rPr>
        <w:br/>
      </w:r>
      <w:bookmarkEnd w:id="40"/>
      <w:r>
        <w:rPr>
          <w:rFonts w:eastAsia="Times New Roman"/>
        </w:rPr>
        <w:t xml:space="preserve">        </w:t>
      </w:r>
      <w:r>
        <w:rPr>
          <w:rFonts w:eastAsia="Times New Roman"/>
          <w:b/>
          <w:bCs/>
        </w:rPr>
        <w:t>RELIGION in public life</w:t>
      </w:r>
      <w:r>
        <w:rPr>
          <w:rFonts w:eastAsia="Times New Roman"/>
        </w:rPr>
        <w:t>. Vol. 1, Religion, morality and communication between peoples / edited by John Kromkowski, Robert Magliola, Heinz Hol</w:t>
      </w:r>
      <w:r>
        <w:rPr>
          <w:rFonts w:eastAsia="Times New Roman"/>
        </w:rPr>
        <w:t xml:space="preserve">ley. - [Washington] : The Council for Research in Values and Philosophy, cop. 2005. - 284 str. ; 23 cm. - (Cultural heritage and contemporary change. Ser. 7, Seminars on culture and values ; vol. 20)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Bibliografija pri enem prispevku. - Kazalo </w:t>
      </w:r>
      <w:r>
        <w:rPr>
          <w:rFonts w:eastAsia="Times New Roman"/>
        </w:rPr>
        <w:br/>
      </w:r>
      <w:r>
        <w:rPr>
          <w:rFonts w:eastAsia="Times New Roman"/>
        </w:rPr>
        <w:br/>
        <w:t>ISBN 1-56</w:t>
      </w:r>
      <w:r>
        <w:rPr>
          <w:rFonts w:eastAsia="Times New Roman"/>
        </w:rPr>
        <w:t xml:space="preserve">518-210-3 </w:t>
      </w:r>
      <w:r>
        <w:rPr>
          <w:rFonts w:eastAsia="Times New Roman"/>
        </w:rPr>
        <w:br/>
        <w:t xml:space="preserve">a) Religion and politics b) Religion and sociology c) Religija - Družba - Zborniki d) religioznost e) vrednote f) komuniciranje g) religiousness h) values i) communication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316.74:2 </w:t>
      </w:r>
      <w:r>
        <w:rPr>
          <w:rFonts w:eastAsia="Times New Roman"/>
        </w:rPr>
        <w:br/>
        <w:t xml:space="preserve">COBISS.SI-ID </w:t>
      </w:r>
      <w:hyperlink r:id="rId44" w:tgtFrame="_blank" w:history="1">
        <w:r>
          <w:rPr>
            <w:rStyle w:val="Hiperpovezava"/>
            <w:rFonts w:eastAsia="Times New Roman"/>
          </w:rPr>
          <w:t>26878253</w:t>
        </w:r>
      </w:hyperlink>
      <w:r>
        <w:rPr>
          <w:rFonts w:eastAsia="Times New Roman"/>
        </w:rPr>
        <w:t xml:space="preserve"> </w:t>
      </w:r>
    </w:p>
    <w:p w:rsidR="00000000" w:rsidRDefault="004E2688">
      <w:pPr>
        <w:pStyle w:val="Navadensplet"/>
      </w:pPr>
      <w:bookmarkStart w:id="41" w:name="41"/>
      <w:r>
        <w:rPr>
          <w:b/>
          <w:bCs/>
        </w:rPr>
        <w:t xml:space="preserve">41. </w:t>
      </w:r>
      <w:r>
        <w:br/>
      </w:r>
      <w:bookmarkEnd w:id="41"/>
      <w:r>
        <w:rPr>
          <w:b/>
          <w:bCs/>
        </w:rPr>
        <w:t>RIIS, Ole</w:t>
      </w:r>
      <w:r>
        <w:t xml:space="preserve"> </w:t>
      </w:r>
      <w:r>
        <w:br/>
        <w:t>        A sociology of religious emotion / Ole Riis and Linda Woodhead. - Oxford : Oxford University Press, 2012, cop. 2010. - VI, 270 str., [8] str. pril. : ilustr. ; 22 cm</w:t>
      </w:r>
      <w:r>
        <w:t xml:space="preserve"> </w:t>
      </w:r>
      <w:r>
        <w:br/>
      </w:r>
      <w:r>
        <w:br/>
        <w:t xml:space="preserve">Bibliografija: str. 233-259. - Kazalo </w:t>
      </w:r>
      <w:r>
        <w:br/>
      </w:r>
      <w:r>
        <w:br/>
        <w:t xml:space="preserve">ISBN 978-0-19-956760-7 (trda vezava) </w:t>
      </w:r>
      <w:r>
        <w:br/>
        <w:t xml:space="preserve">ISBN 978-0-19-965577-9 (broš., brezkislinski papir) </w:t>
      </w:r>
      <w:r>
        <w:br/>
        <w:t xml:space="preserve">a) religija b) vera c) sociologija d) čustva e) sociologija religije </w:t>
      </w:r>
      <w:r>
        <w:br/>
      </w:r>
      <w:r>
        <w:br/>
        <w:t xml:space="preserve">316.74:2 </w:t>
      </w:r>
      <w:r>
        <w:br/>
        <w:t xml:space="preserve">COBISS.SI-ID </w:t>
      </w:r>
      <w:hyperlink r:id="rId45" w:tgtFrame="_blank" w:history="1">
        <w:r>
          <w:rPr>
            <w:rStyle w:val="Hiperpovezava"/>
          </w:rPr>
          <w:t>5918298</w:t>
        </w:r>
      </w:hyperlink>
      <w:r>
        <w:t xml:space="preserve"> </w:t>
      </w:r>
    </w:p>
    <w:p w:rsidR="00000000" w:rsidRDefault="004E2688">
      <w:pPr>
        <w:rPr>
          <w:rFonts w:eastAsia="Times New Roman"/>
        </w:rPr>
      </w:pPr>
      <w:r>
        <w:rPr>
          <w:rFonts w:eastAsia="Times New Roman"/>
        </w:rPr>
        <w:pict>
          <v:rect id="_x0000_i1043" style="width:0;height:1.5pt" o:hralign="center" o:hrstd="t" o:hr="t" fillcolor="#a0a0a0" stroked="f"/>
        </w:pict>
      </w:r>
    </w:p>
    <w:p w:rsidR="00000000" w:rsidRDefault="004E2688">
      <w:pPr>
        <w:pStyle w:val="Naslov3"/>
        <w:rPr>
          <w:rFonts w:eastAsia="Times New Roman"/>
        </w:rPr>
      </w:pPr>
      <w:r>
        <w:rPr>
          <w:rFonts w:eastAsia="Times New Roman"/>
        </w:rPr>
        <w:t xml:space="preserve">30+316 </w:t>
      </w:r>
    </w:p>
    <w:p w:rsidR="00000000" w:rsidRDefault="004E2688">
      <w:pPr>
        <w:rPr>
          <w:rFonts w:eastAsia="Times New Roman"/>
        </w:rPr>
      </w:pPr>
      <w:r>
        <w:rPr>
          <w:rFonts w:eastAsia="Times New Roman"/>
        </w:rPr>
        <w:br/>
      </w:r>
      <w:bookmarkStart w:id="42" w:name="42"/>
      <w:r>
        <w:rPr>
          <w:rFonts w:eastAsia="Times New Roman"/>
          <w:b/>
          <w:bCs/>
        </w:rPr>
        <w:t xml:space="preserve">42. </w:t>
      </w:r>
      <w:r>
        <w:rPr>
          <w:rFonts w:eastAsia="Times New Roman"/>
        </w:rPr>
        <w:br/>
      </w:r>
      <w:bookmarkEnd w:id="42"/>
      <w:r>
        <w:rPr>
          <w:rFonts w:eastAsia="Times New Roman"/>
        </w:rPr>
        <w:t xml:space="preserve">        </w:t>
      </w:r>
      <w:r>
        <w:rPr>
          <w:rFonts w:eastAsia="Times New Roman"/>
          <w:b/>
          <w:bCs/>
        </w:rPr>
        <w:t>VREDNOTE v prehodu V.</w:t>
      </w:r>
      <w:r>
        <w:rPr>
          <w:rFonts w:eastAsia="Times New Roman"/>
        </w:rPr>
        <w:t xml:space="preserve"> : Slovenija v evropskih primerjavah : evropska družboslovna raziskava 2002-2010 / Niko Toš</w:t>
      </w:r>
      <w:r>
        <w:rPr>
          <w:rFonts w:eastAsia="Times New Roman"/>
        </w:rPr>
        <w:t xml:space="preserve">, ed. - Wien : Echoraum ; Ljubljana : Fakulteta za družbene vede, IDV-CJMMK, 2012 (Ljubljana : Present). - 578 str. : graf. prikazi, tabele ; 23 cm. - (Dokumenti SJM ; 19) </w:t>
      </w:r>
      <w:r>
        <w:rPr>
          <w:rFonts w:eastAsia="Times New Roman"/>
        </w:rPr>
        <w:br/>
      </w:r>
      <w:r>
        <w:rPr>
          <w:rFonts w:eastAsia="Times New Roman"/>
        </w:rPr>
        <w:br/>
        <w:t>Nasl. na ov.: Slovenija v evropskih primerjavah 2002-2010. - Besedilo v večinoma v</w:t>
      </w:r>
      <w:r>
        <w:rPr>
          <w:rFonts w:eastAsia="Times New Roman"/>
        </w:rPr>
        <w:t xml:space="preserve"> slov., eno poglavje v angl. - 300 izv. - Bibliografija: str. 571-578. - Povzetki v slov., eden v angl.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ISBN 978-961-235-590-6 (Fakulteta za družbene vede) </w:t>
      </w:r>
      <w:r>
        <w:rPr>
          <w:rFonts w:eastAsia="Times New Roman"/>
        </w:rPr>
        <w:br/>
        <w:t>a) Javno mnenje - Slovenija - 2002-2010 b) Javno mnenje - Evropa - 2002-2010 c) družboslovno razi</w:t>
      </w:r>
      <w:r>
        <w:rPr>
          <w:rFonts w:eastAsia="Times New Roman"/>
        </w:rPr>
        <w:t xml:space="preserve">skovanje d) statistični podatki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316.653(497.4)"2002/2010" </w:t>
      </w:r>
      <w:r>
        <w:rPr>
          <w:rFonts w:eastAsia="Times New Roman"/>
        </w:rPr>
        <w:br/>
        <w:t xml:space="preserve">316.653(4)"2002/2010" </w:t>
      </w:r>
      <w:r>
        <w:rPr>
          <w:rFonts w:eastAsia="Times New Roman"/>
        </w:rPr>
        <w:br/>
        <w:t xml:space="preserve">COBISS.SI-ID </w:t>
      </w:r>
      <w:hyperlink r:id="rId46" w:tgtFrame="_blank" w:history="1">
        <w:r>
          <w:rPr>
            <w:rStyle w:val="Hiperpovezava"/>
            <w:rFonts w:eastAsia="Times New Roman"/>
          </w:rPr>
          <w:t>262262016</w:t>
        </w:r>
      </w:hyperlink>
      <w:r>
        <w:rPr>
          <w:rFonts w:eastAsia="Times New Roman"/>
        </w:rPr>
        <w:t xml:space="preserve"> </w:t>
      </w:r>
    </w:p>
    <w:p w:rsidR="00000000" w:rsidRDefault="004E2688">
      <w:pPr>
        <w:rPr>
          <w:rFonts w:eastAsia="Times New Roman"/>
        </w:rPr>
      </w:pPr>
      <w:r>
        <w:rPr>
          <w:rFonts w:eastAsia="Times New Roman"/>
        </w:rPr>
        <w:pict>
          <v:rect id="_x0000_i1044" style="width:0;height:1.5pt" o:hralign="center" o:hrstd="t" o:hr="t" fillcolor="#a0a0a0" stroked="f"/>
        </w:pict>
      </w:r>
    </w:p>
    <w:p w:rsidR="00000000" w:rsidRDefault="004E2688">
      <w:pPr>
        <w:pStyle w:val="Naslov3"/>
        <w:rPr>
          <w:rFonts w:eastAsia="Times New Roman"/>
        </w:rPr>
      </w:pPr>
      <w:r>
        <w:rPr>
          <w:rFonts w:eastAsia="Times New Roman"/>
        </w:rPr>
        <w:t xml:space="preserve">31 </w:t>
      </w:r>
    </w:p>
    <w:p w:rsidR="00000000" w:rsidRDefault="004E2688">
      <w:pPr>
        <w:rPr>
          <w:rFonts w:eastAsia="Times New Roman"/>
        </w:rPr>
      </w:pPr>
      <w:r>
        <w:rPr>
          <w:rFonts w:eastAsia="Times New Roman"/>
        </w:rPr>
        <w:br/>
      </w:r>
      <w:bookmarkStart w:id="43" w:name="43"/>
      <w:r>
        <w:rPr>
          <w:rFonts w:eastAsia="Times New Roman"/>
          <w:b/>
          <w:bCs/>
        </w:rPr>
        <w:t>4</w:t>
      </w:r>
      <w:r>
        <w:rPr>
          <w:rFonts w:eastAsia="Times New Roman"/>
          <w:b/>
          <w:bCs/>
        </w:rPr>
        <w:t xml:space="preserve">3. </w:t>
      </w:r>
      <w:r>
        <w:rPr>
          <w:rFonts w:eastAsia="Times New Roman"/>
        </w:rPr>
        <w:br/>
      </w:r>
      <w:bookmarkEnd w:id="43"/>
      <w:r>
        <w:rPr>
          <w:rFonts w:eastAsia="Times New Roman"/>
          <w:b/>
          <w:bCs/>
        </w:rPr>
        <w:t>SENNETT, Richard, 1943-</w:t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  <w:t xml:space="preserve">        Together : the rituals, pleasures, and politics of cooperation / Richard Sennett. - New Haven (CT) ; London : Yale University Press, 2012. - XI, 323 str. : ilustr. ; 24 cm </w:t>
      </w:r>
      <w:r>
        <w:rPr>
          <w:rFonts w:eastAsia="Times New Roman"/>
        </w:rPr>
        <w:br/>
      </w:r>
      <w:r>
        <w:rPr>
          <w:rFonts w:eastAsia="Times New Roman"/>
        </w:rPr>
        <w:br/>
        <w:t>Opombe z bibliografijo: str. 281-302. - Kazal</w:t>
      </w:r>
      <w:r>
        <w:rPr>
          <w:rFonts w:eastAsia="Times New Roman"/>
        </w:rPr>
        <w:t xml:space="preserve">o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ISBN 978-0-300-11633-5 </w:t>
      </w:r>
      <w:r>
        <w:rPr>
          <w:rFonts w:eastAsia="Times New Roman"/>
        </w:rPr>
        <w:br/>
        <w:t xml:space="preserve">ISBN 0-300-11633-0 </w:t>
      </w:r>
      <w:r>
        <w:rPr>
          <w:rFonts w:eastAsia="Times New Roman"/>
        </w:rPr>
        <w:br/>
        <w:t>a) Cooperation b) Cooperativeness c) Social acceptance d) Social adjustment e) Cooperativeness - Psychological aspects f) Cooperativeness - Social aspects g) Cooperativeness - Moral and ethical aspects h) Psi</w:t>
      </w:r>
      <w:r>
        <w:rPr>
          <w:rFonts w:eastAsia="Times New Roman"/>
        </w:rPr>
        <w:t xml:space="preserve">hosocialna prilagojenost i) Družbeni odnosi - Sodelovanje j) družbena sprejemljivost k) družbena prilagodljivost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316.626 </w:t>
      </w:r>
      <w:r>
        <w:rPr>
          <w:rFonts w:eastAsia="Times New Roman"/>
        </w:rPr>
        <w:br/>
        <w:t xml:space="preserve">316.472 </w:t>
      </w:r>
      <w:r>
        <w:rPr>
          <w:rFonts w:eastAsia="Times New Roman"/>
        </w:rPr>
        <w:br/>
        <w:t xml:space="preserve">COBISS.SI-ID </w:t>
      </w:r>
      <w:hyperlink r:id="rId47" w:tgtFrame="_blank" w:history="1">
        <w:r>
          <w:rPr>
            <w:rStyle w:val="Hiperpovezava"/>
            <w:rFonts w:eastAsia="Times New Roman"/>
          </w:rPr>
          <w:t>109</w:t>
        </w:r>
        <w:r>
          <w:rPr>
            <w:rStyle w:val="Hiperpovezava"/>
            <w:rFonts w:eastAsia="Times New Roman"/>
          </w:rPr>
          <w:t>8958430</w:t>
        </w:r>
      </w:hyperlink>
      <w:r>
        <w:rPr>
          <w:rFonts w:eastAsia="Times New Roman"/>
        </w:rPr>
        <w:t xml:space="preserve"> </w:t>
      </w:r>
    </w:p>
    <w:p w:rsidR="00000000" w:rsidRDefault="004E2688">
      <w:pPr>
        <w:rPr>
          <w:rFonts w:eastAsia="Times New Roman"/>
        </w:rPr>
      </w:pPr>
      <w:r>
        <w:rPr>
          <w:rFonts w:eastAsia="Times New Roman"/>
        </w:rPr>
        <w:pict>
          <v:rect id="_x0000_i1045" style="width:0;height:1.5pt" o:hralign="center" o:hrstd="t" o:hr="t" fillcolor="#a0a0a0" stroked="f"/>
        </w:pict>
      </w:r>
    </w:p>
    <w:p w:rsidR="00000000" w:rsidRDefault="004E2688">
      <w:pPr>
        <w:pStyle w:val="Naslov3"/>
        <w:rPr>
          <w:rFonts w:eastAsia="Times New Roman"/>
        </w:rPr>
      </w:pPr>
      <w:r>
        <w:rPr>
          <w:rFonts w:eastAsia="Times New Roman"/>
        </w:rPr>
        <w:t>316 SOCIOLOGIJA</w:t>
      </w:r>
    </w:p>
    <w:p w:rsidR="00000000" w:rsidRDefault="004E2688">
      <w:pPr>
        <w:rPr>
          <w:rFonts w:eastAsia="Times New Roman"/>
        </w:rPr>
      </w:pPr>
      <w:r>
        <w:rPr>
          <w:rFonts w:eastAsia="Times New Roman"/>
        </w:rPr>
        <w:br/>
      </w:r>
      <w:bookmarkStart w:id="44" w:name="44"/>
      <w:r>
        <w:rPr>
          <w:rFonts w:eastAsia="Times New Roman"/>
          <w:b/>
          <w:bCs/>
        </w:rPr>
        <w:t xml:space="preserve">44. </w:t>
      </w:r>
      <w:r>
        <w:rPr>
          <w:rFonts w:eastAsia="Times New Roman"/>
        </w:rPr>
        <w:br/>
      </w:r>
      <w:bookmarkEnd w:id="44"/>
      <w:r>
        <w:rPr>
          <w:rFonts w:eastAsia="Times New Roman"/>
          <w:b/>
          <w:bCs/>
        </w:rPr>
        <w:t>DORNES, Martin</w:t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  <w:t xml:space="preserve">        Die Modernisierung der Seele : Kind - Familie - Gesellschaft / Martin Dornes. - Originalausg. - Frankfurt am Main : Fischer Taschenbuch, 2012. - 527 str. ; 20 cm. - (Fischer </w:t>
      </w:r>
      <w:r>
        <w:rPr>
          <w:rFonts w:eastAsia="Times New Roman"/>
        </w:rPr>
        <w:t xml:space="preserve">; 19405)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Bibliografija: str. 431-504. - Kazalo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ISBN 978-3-596-19405-6 </w:t>
      </w:r>
      <w:r>
        <w:rPr>
          <w:rFonts w:eastAsia="Times New Roman"/>
        </w:rPr>
        <w:br/>
        <w:t xml:space="preserve">a) starši b) otroci c) medosebni odnosi d) socialna psihologija e) avtoriteta f) vzgoja g) Nemčija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316.6(430) </w:t>
      </w:r>
      <w:r>
        <w:rPr>
          <w:rFonts w:eastAsia="Times New Roman"/>
        </w:rPr>
        <w:br/>
        <w:t xml:space="preserve">COBISS.SI-ID </w:t>
      </w:r>
      <w:hyperlink r:id="rId48" w:tgtFrame="_blank" w:history="1">
        <w:r>
          <w:rPr>
            <w:rStyle w:val="Hiperpovezava"/>
            <w:rFonts w:eastAsia="Times New Roman"/>
          </w:rPr>
          <w:t>5917018</w:t>
        </w:r>
      </w:hyperlink>
      <w:r>
        <w:rPr>
          <w:rFonts w:eastAsia="Times New Roman"/>
        </w:rPr>
        <w:t xml:space="preserve"> </w:t>
      </w:r>
    </w:p>
    <w:p w:rsidR="00000000" w:rsidRDefault="004E2688">
      <w:pPr>
        <w:rPr>
          <w:rFonts w:eastAsia="Times New Roman"/>
        </w:rPr>
      </w:pPr>
      <w:r>
        <w:rPr>
          <w:rFonts w:eastAsia="Times New Roman"/>
        </w:rPr>
        <w:pict>
          <v:rect id="_x0000_i1046" style="width:0;height:1.5pt" o:hralign="center" o:hrstd="t" o:hr="t" fillcolor="#a0a0a0" stroked="f"/>
        </w:pict>
      </w:r>
    </w:p>
    <w:p w:rsidR="00000000" w:rsidRDefault="004E2688">
      <w:pPr>
        <w:pStyle w:val="Naslov3"/>
        <w:rPr>
          <w:rFonts w:eastAsia="Times New Roman"/>
        </w:rPr>
      </w:pPr>
      <w:r>
        <w:rPr>
          <w:rFonts w:eastAsia="Times New Roman"/>
        </w:rPr>
        <w:t xml:space="preserve">316.7 </w:t>
      </w:r>
    </w:p>
    <w:p w:rsidR="00000000" w:rsidRDefault="004E2688">
      <w:pPr>
        <w:rPr>
          <w:rFonts w:eastAsia="Times New Roman"/>
        </w:rPr>
      </w:pPr>
      <w:r>
        <w:rPr>
          <w:rFonts w:eastAsia="Times New Roman"/>
        </w:rPr>
        <w:br/>
      </w:r>
      <w:bookmarkStart w:id="45" w:name="45"/>
      <w:r>
        <w:rPr>
          <w:rFonts w:eastAsia="Times New Roman"/>
          <w:b/>
          <w:bCs/>
        </w:rPr>
        <w:t xml:space="preserve">45. </w:t>
      </w:r>
      <w:r>
        <w:rPr>
          <w:rFonts w:eastAsia="Times New Roman"/>
        </w:rPr>
        <w:br/>
      </w:r>
      <w:bookmarkEnd w:id="45"/>
      <w:r>
        <w:rPr>
          <w:rFonts w:eastAsia="Times New Roman"/>
        </w:rPr>
        <w:t xml:space="preserve">        </w:t>
      </w:r>
      <w:r>
        <w:rPr>
          <w:rFonts w:eastAsia="Times New Roman"/>
          <w:b/>
          <w:bCs/>
        </w:rPr>
        <w:t>U potrazi za identitetom</w:t>
      </w:r>
      <w:r>
        <w:rPr>
          <w:rFonts w:eastAsia="Times New Roman"/>
        </w:rPr>
        <w:t xml:space="preserve"> : komparativna studija vrednota: Hrvatska i Europa / Pero Aračić ... [et al.] ; priredio Josip Balaban. - Zagreb : G</w:t>
      </w:r>
      <w:r>
        <w:rPr>
          <w:rFonts w:eastAsia="Times New Roman"/>
        </w:rPr>
        <w:t xml:space="preserve">olden marketing-Tehnička knjiga, 2005. - 343 str. : tabele, graf. prikazi ; 24 cm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Bibliografija na koncu posameznih poglavij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ISBN 953-212-232-X </w:t>
      </w:r>
      <w:r>
        <w:rPr>
          <w:rFonts w:eastAsia="Times New Roman"/>
        </w:rPr>
        <w:br/>
        <w:t>a) Družbene vrednote b) Social values c) Identiteta d) Identity e) Demokratizacija f) Democratization g) Ve</w:t>
      </w:r>
      <w:r>
        <w:rPr>
          <w:rFonts w:eastAsia="Times New Roman"/>
        </w:rPr>
        <w:t xml:space="preserve">rnost h) Religiosity i) Zakonska zveza j) Marriage k) Družina l) Family m) Moralne vrednote n) Moral values o) Hrvaška p) Croatia q) Evropa r) Europe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316.752(497.5:4) </w:t>
      </w:r>
      <w:r>
        <w:rPr>
          <w:rFonts w:eastAsia="Times New Roman"/>
        </w:rPr>
        <w:br/>
        <w:t xml:space="preserve">COBISS.SI-ID </w:t>
      </w:r>
      <w:hyperlink r:id="rId49" w:tgtFrame="_blank" w:history="1">
        <w:r>
          <w:rPr>
            <w:rStyle w:val="Hiperpovezava"/>
            <w:rFonts w:eastAsia="Times New Roman"/>
          </w:rPr>
          <w:t>27758173</w:t>
        </w:r>
      </w:hyperlink>
      <w:r>
        <w:rPr>
          <w:rFonts w:eastAsia="Times New Roman"/>
        </w:rPr>
        <w:t xml:space="preserve"> </w:t>
      </w:r>
    </w:p>
    <w:p w:rsidR="00000000" w:rsidRDefault="004E2688">
      <w:pPr>
        <w:rPr>
          <w:rFonts w:eastAsia="Times New Roman"/>
        </w:rPr>
      </w:pPr>
      <w:r>
        <w:rPr>
          <w:rFonts w:eastAsia="Times New Roman"/>
        </w:rPr>
        <w:pict>
          <v:rect id="_x0000_i1047" style="width:0;height:1.5pt" o:hralign="center" o:hrstd="t" o:hr="t" fillcolor="#a0a0a0" stroked="f"/>
        </w:pict>
      </w:r>
    </w:p>
    <w:p w:rsidR="00000000" w:rsidRDefault="004E2688">
      <w:pPr>
        <w:pStyle w:val="Naslov3"/>
        <w:rPr>
          <w:rFonts w:eastAsia="Times New Roman"/>
        </w:rPr>
      </w:pPr>
      <w:r>
        <w:rPr>
          <w:rFonts w:eastAsia="Times New Roman"/>
        </w:rPr>
        <w:t>32 POLITIKA</w:t>
      </w:r>
    </w:p>
    <w:p w:rsidR="00000000" w:rsidRDefault="004E2688">
      <w:pPr>
        <w:rPr>
          <w:rFonts w:eastAsia="Times New Roman"/>
        </w:rPr>
      </w:pPr>
      <w:r>
        <w:rPr>
          <w:rFonts w:eastAsia="Times New Roman"/>
        </w:rPr>
        <w:br/>
      </w:r>
      <w:bookmarkStart w:id="46" w:name="46"/>
      <w:r>
        <w:rPr>
          <w:rFonts w:eastAsia="Times New Roman"/>
          <w:b/>
          <w:bCs/>
        </w:rPr>
        <w:t xml:space="preserve">46. </w:t>
      </w:r>
      <w:r>
        <w:rPr>
          <w:rFonts w:eastAsia="Times New Roman"/>
        </w:rPr>
        <w:br/>
      </w:r>
      <w:bookmarkEnd w:id="46"/>
      <w:r>
        <w:rPr>
          <w:rFonts w:eastAsia="Times New Roman"/>
          <w:b/>
          <w:bCs/>
        </w:rPr>
        <w:t>JONES, James William, 1943-</w:t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  <w:t xml:space="preserve">        Blood that cries out from the Earth : the psychology of religious terrorism / James W. Jones. - Oxford ; New York : Oxford </w:t>
      </w:r>
      <w:r>
        <w:rPr>
          <w:rFonts w:eastAsia="Times New Roman"/>
        </w:rPr>
        <w:t xml:space="preserve">University Press, 2012, cop. 2008. - XVII, 190 str. ; 21 cm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Bibliografija: str. 177-188. - Kazalo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ISBN 978-0-19-533597-2 (trda vezava) </w:t>
      </w:r>
      <w:r>
        <w:rPr>
          <w:rFonts w:eastAsia="Times New Roman"/>
        </w:rPr>
        <w:br/>
        <w:t xml:space="preserve">ISBN 978-0-19-993364-8 (broš.) </w:t>
      </w:r>
      <w:r>
        <w:rPr>
          <w:rFonts w:eastAsia="Times New Roman"/>
        </w:rPr>
        <w:br/>
        <w:t xml:space="preserve">a) terorizem b) religija c) vera d) verski vidik e) psihologija f) psihološki vidik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323.28:2 </w:t>
      </w:r>
      <w:r>
        <w:rPr>
          <w:rFonts w:eastAsia="Times New Roman"/>
        </w:rPr>
        <w:br/>
        <w:t xml:space="preserve">323.28:159.9 </w:t>
      </w:r>
      <w:r>
        <w:rPr>
          <w:rFonts w:eastAsia="Times New Roman"/>
        </w:rPr>
        <w:br/>
        <w:t xml:space="preserve">COBISS.SI-ID </w:t>
      </w:r>
      <w:hyperlink r:id="rId50" w:tgtFrame="_blank" w:history="1">
        <w:r>
          <w:rPr>
            <w:rStyle w:val="Hiperpovezava"/>
            <w:rFonts w:eastAsia="Times New Roman"/>
          </w:rPr>
          <w:t>5909850</w:t>
        </w:r>
      </w:hyperlink>
      <w:r>
        <w:rPr>
          <w:rFonts w:eastAsia="Times New Roman"/>
        </w:rPr>
        <w:t xml:space="preserve"> </w:t>
      </w:r>
    </w:p>
    <w:p w:rsidR="00000000" w:rsidRDefault="004E2688">
      <w:pPr>
        <w:pStyle w:val="Navadensplet"/>
      </w:pPr>
      <w:bookmarkStart w:id="47" w:name="47"/>
      <w:r>
        <w:rPr>
          <w:b/>
          <w:bCs/>
        </w:rPr>
        <w:t xml:space="preserve">47. </w:t>
      </w:r>
      <w:r>
        <w:br/>
      </w:r>
      <w:bookmarkEnd w:id="47"/>
      <w:r>
        <w:t xml:space="preserve">        </w:t>
      </w:r>
      <w:r>
        <w:rPr>
          <w:b/>
          <w:bCs/>
        </w:rPr>
        <w:t>RELIGION in public life</w:t>
      </w:r>
      <w:r>
        <w:t>. Vol. 2, Religion and political structures : from fundamentalism to</w:t>
      </w:r>
      <w:r>
        <w:t xml:space="preserve"> public service / edited by John T. Ford, Robert A. Destro, Charles R. Dechert. - [Washington] : The Council for Research in Values and Philosophy, cop. 2005. - 280 str. ; 23 cm. - (Cultural heritage and contemporary change. Ser. 7, Seminars on culture and</w:t>
      </w:r>
      <w:r>
        <w:t xml:space="preserve"> values ; vol. 21) </w:t>
      </w:r>
      <w:r>
        <w:br/>
      </w:r>
      <w:r>
        <w:br/>
        <w:t xml:space="preserve">Bibliografija pri enem prispevku. - Kazalo </w:t>
      </w:r>
      <w:r>
        <w:br/>
      </w:r>
      <w:r>
        <w:br/>
        <w:t xml:space="preserve">ISBN 1-56518-211-1 </w:t>
      </w:r>
      <w:r>
        <w:br/>
        <w:t xml:space="preserve">a) Krščanstvo - Politični vidik - Zborniki b) Islam - Politični vidik - Zborniki c) država d) politika e) religija f) state g) politics h) religion </w:t>
      </w:r>
      <w:r>
        <w:br/>
      </w:r>
      <w:r>
        <w:br/>
        <w:t xml:space="preserve">27/28:2(082) </w:t>
      </w:r>
      <w:r>
        <w:br/>
        <w:t>COBISS</w:t>
      </w:r>
      <w:r>
        <w:t xml:space="preserve">.SI-ID </w:t>
      </w:r>
      <w:hyperlink r:id="rId51" w:tgtFrame="_blank" w:history="1">
        <w:r>
          <w:rPr>
            <w:rStyle w:val="Hiperpovezava"/>
          </w:rPr>
          <w:t>29636653</w:t>
        </w:r>
      </w:hyperlink>
      <w:r>
        <w:t xml:space="preserve"> </w:t>
      </w:r>
    </w:p>
    <w:p w:rsidR="00000000" w:rsidRDefault="004E2688">
      <w:pPr>
        <w:rPr>
          <w:rFonts w:eastAsia="Times New Roman"/>
        </w:rPr>
      </w:pPr>
      <w:r>
        <w:rPr>
          <w:rFonts w:eastAsia="Times New Roman"/>
        </w:rPr>
        <w:pict>
          <v:rect id="_x0000_i1048" style="width:0;height:1.5pt" o:hralign="center" o:hrstd="t" o:hr="t" fillcolor="#a0a0a0" stroked="f"/>
        </w:pict>
      </w:r>
    </w:p>
    <w:p w:rsidR="00000000" w:rsidRDefault="004E2688">
      <w:pPr>
        <w:pStyle w:val="Naslov3"/>
        <w:rPr>
          <w:rFonts w:eastAsia="Times New Roman"/>
        </w:rPr>
      </w:pPr>
      <w:r>
        <w:rPr>
          <w:rFonts w:eastAsia="Times New Roman"/>
        </w:rPr>
        <w:t>33 EKONOMIJA</w:t>
      </w:r>
    </w:p>
    <w:p w:rsidR="00000000" w:rsidRDefault="004E2688">
      <w:pPr>
        <w:rPr>
          <w:rFonts w:eastAsia="Times New Roman"/>
        </w:rPr>
      </w:pPr>
      <w:r>
        <w:rPr>
          <w:rFonts w:eastAsia="Times New Roman"/>
        </w:rPr>
        <w:br/>
      </w:r>
      <w:bookmarkStart w:id="48" w:name="48"/>
      <w:r>
        <w:rPr>
          <w:rFonts w:eastAsia="Times New Roman"/>
          <w:b/>
          <w:bCs/>
        </w:rPr>
        <w:t xml:space="preserve">48. </w:t>
      </w:r>
      <w:r>
        <w:rPr>
          <w:rFonts w:eastAsia="Times New Roman"/>
        </w:rPr>
        <w:br/>
      </w:r>
      <w:bookmarkEnd w:id="48"/>
      <w:r>
        <w:rPr>
          <w:rFonts w:eastAsia="Times New Roman"/>
          <w:b/>
          <w:bCs/>
        </w:rPr>
        <w:t>HARVEY, David, 1935-</w:t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  <w:t>        Kratka zgodovina neoliberalizma / David Harvey ; [prevod Rok Kogej ; spremna beseda Sašo Furlan]. - Ljubljana : Studia humanitatis, 2012 ([Ljubljana] : Studio print). - 29</w:t>
      </w:r>
      <w:r>
        <w:rPr>
          <w:rFonts w:eastAsia="Times New Roman"/>
        </w:rPr>
        <w:t xml:space="preserve">8 str. : ilustr. ; 20 cm. - (Studia humanitatis)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Prevod dela: A brief history of neoliberalism. - 600 izv. - Neoliberalizem z evropskimi značilnostmi: Evropska unija kot razredni projekt / Sašo Furlan: str. 271-298. - Opombe z bibliografijo na dnu str.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ISBN 978-961-6798-30-3 </w:t>
      </w:r>
      <w:r>
        <w:rPr>
          <w:rFonts w:eastAsia="Times New Roman"/>
        </w:rPr>
        <w:br/>
        <w:t xml:space="preserve">a) Neoliberalizem b) Ekonomska politika - 1970-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330.831.8 </w:t>
      </w:r>
      <w:r>
        <w:rPr>
          <w:rFonts w:eastAsia="Times New Roman"/>
        </w:rPr>
        <w:br/>
        <w:t xml:space="preserve">338.2(100)"1970/..." </w:t>
      </w:r>
      <w:r>
        <w:rPr>
          <w:rFonts w:eastAsia="Times New Roman"/>
        </w:rPr>
        <w:br/>
        <w:t xml:space="preserve">COBISS.SI-ID </w:t>
      </w:r>
      <w:hyperlink r:id="rId52" w:tgtFrame="_blank" w:history="1">
        <w:r>
          <w:rPr>
            <w:rStyle w:val="Hiperpovezava"/>
            <w:rFonts w:eastAsia="Times New Roman"/>
          </w:rPr>
          <w:t>262614528</w:t>
        </w:r>
      </w:hyperlink>
      <w:r>
        <w:rPr>
          <w:rFonts w:eastAsia="Times New Roman"/>
        </w:rPr>
        <w:t xml:space="preserve"> </w:t>
      </w:r>
    </w:p>
    <w:p w:rsidR="00000000" w:rsidRDefault="004E2688">
      <w:pPr>
        <w:pStyle w:val="Navadensplet"/>
      </w:pPr>
      <w:bookmarkStart w:id="49" w:name="49"/>
      <w:r>
        <w:rPr>
          <w:b/>
          <w:bCs/>
        </w:rPr>
        <w:t xml:space="preserve">49. </w:t>
      </w:r>
      <w:r>
        <w:br/>
      </w:r>
      <w:bookmarkEnd w:id="49"/>
      <w:r>
        <w:rPr>
          <w:b/>
          <w:bCs/>
        </w:rPr>
        <w:t>ULLMANN, Walt</w:t>
      </w:r>
      <w:r>
        <w:rPr>
          <w:b/>
          <w:bCs/>
        </w:rPr>
        <w:t>er</w:t>
      </w:r>
      <w:r>
        <w:t xml:space="preserve"> </w:t>
      </w:r>
      <w:r>
        <w:br/>
        <w:t xml:space="preserve">        The Carolingian Renaissance and the idea of kingship : the Birbeck lectures 1968-9 / Walter Ullmann. - Abingdon, Oxon : Routledge, 2010. - XIV, 201 str. ; 22 cm. - (Routledge revivals) </w:t>
      </w:r>
      <w:r>
        <w:br/>
      </w:r>
      <w:r>
        <w:br/>
        <w:t>Opombe z biliografijo na dnu str. in str. 191-192. - Kaza</w:t>
      </w:r>
      <w:r>
        <w:t xml:space="preserve">lo. - Izv. izd.: London : Methuen, 1969 </w:t>
      </w:r>
      <w:r>
        <w:br/>
      </w:r>
      <w:r>
        <w:br/>
        <w:t xml:space="preserve">ISBN 978-0-415-57159-3 (trda vezava) </w:t>
      </w:r>
      <w:r>
        <w:br/>
        <w:t xml:space="preserve">ISBN 978-0-415-57847-9 (broš.) </w:t>
      </w:r>
      <w:r>
        <w:br/>
        <w:t xml:space="preserve">ISBN 978-0-203-85566-9 (el. knjiga) </w:t>
      </w:r>
      <w:r>
        <w:br/>
        <w:t xml:space="preserve">ISBN 0-415-57159-6 (trda vezava) </w:t>
      </w:r>
      <w:r>
        <w:br/>
        <w:t xml:space="preserve">ISBN 0-415-57847-7 (broš.) </w:t>
      </w:r>
      <w:r>
        <w:br/>
        <w:t xml:space="preserve">ISBN 0-203-85566-3 (el. knjiga) </w:t>
      </w:r>
      <w:r>
        <w:br/>
        <w:t>a) karolingi</w:t>
      </w:r>
      <w:r>
        <w:t xml:space="preserve"> b) monarhija c) politika d) zgodovina e) kraljevanje f) vladanje g) Francija </w:t>
      </w:r>
      <w:r>
        <w:br/>
      </w:r>
      <w:r>
        <w:br/>
        <w:t xml:space="preserve">32(091)(44) </w:t>
      </w:r>
      <w:r>
        <w:br/>
        <w:t xml:space="preserve">COBISS.SI-ID </w:t>
      </w:r>
      <w:hyperlink r:id="rId53" w:tgtFrame="_blank" w:history="1">
        <w:r>
          <w:rPr>
            <w:rStyle w:val="Hiperpovezava"/>
          </w:rPr>
          <w:t>5919834</w:t>
        </w:r>
      </w:hyperlink>
      <w:r>
        <w:t xml:space="preserve"> </w:t>
      </w:r>
    </w:p>
    <w:p w:rsidR="00000000" w:rsidRDefault="004E2688">
      <w:pPr>
        <w:rPr>
          <w:rFonts w:eastAsia="Times New Roman"/>
        </w:rPr>
      </w:pPr>
      <w:r>
        <w:rPr>
          <w:rFonts w:eastAsia="Times New Roman"/>
        </w:rPr>
        <w:pict>
          <v:rect id="_x0000_i1049" style="width:0;height:1.5pt" o:hralign="center" o:hrstd="t" o:hr="t" fillcolor="#a0a0a0" stroked="f"/>
        </w:pict>
      </w:r>
    </w:p>
    <w:p w:rsidR="00000000" w:rsidRDefault="004E2688">
      <w:pPr>
        <w:pStyle w:val="Naslov3"/>
        <w:rPr>
          <w:rFonts w:eastAsia="Times New Roman"/>
        </w:rPr>
      </w:pPr>
      <w:r>
        <w:rPr>
          <w:rFonts w:eastAsia="Times New Roman"/>
        </w:rPr>
        <w:t>37 VZGOJA, IZOBRAŽEVANJE</w:t>
      </w:r>
    </w:p>
    <w:p w:rsidR="00000000" w:rsidRDefault="004E2688">
      <w:pPr>
        <w:rPr>
          <w:rFonts w:eastAsia="Times New Roman"/>
        </w:rPr>
      </w:pPr>
      <w:r>
        <w:rPr>
          <w:rFonts w:eastAsia="Times New Roman"/>
        </w:rPr>
        <w:br/>
      </w:r>
      <w:bookmarkStart w:id="50" w:name="50"/>
      <w:r>
        <w:rPr>
          <w:rFonts w:eastAsia="Times New Roman"/>
          <w:b/>
          <w:bCs/>
        </w:rPr>
        <w:t xml:space="preserve">50. </w:t>
      </w:r>
      <w:r>
        <w:rPr>
          <w:rFonts w:eastAsia="Times New Roman"/>
        </w:rPr>
        <w:br/>
      </w:r>
      <w:bookmarkEnd w:id="50"/>
      <w:r>
        <w:rPr>
          <w:rFonts w:eastAsia="Times New Roman"/>
          <w:b/>
          <w:bCs/>
        </w:rPr>
        <w:t>LANZ, Alenka, 1986-</w:t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  <w:t xml:space="preserve">        Vpliv ločitve staršev na razvoj otroka : diplomsko delo / Alenka Lanz. - Ljubljana : [A. Lanz], 2012. - VII, 95, IX str. : graf. prikazi ; 30 cm </w:t>
      </w:r>
      <w:r>
        <w:rPr>
          <w:rFonts w:eastAsia="Times New Roman"/>
        </w:rPr>
        <w:br/>
      </w:r>
      <w:r>
        <w:rPr>
          <w:rFonts w:eastAsia="Times New Roman"/>
        </w:rPr>
        <w:br/>
        <w:t>Mentor Lia Katarina Kompan Erzar. - Bibliografija</w:t>
      </w:r>
      <w:r>
        <w:rPr>
          <w:rFonts w:eastAsia="Times New Roman"/>
        </w:rPr>
        <w:t xml:space="preserve">: str. 92-95. - Povzetek ; Summary. - Univ. v Ljubljani, Teološka fak. </w:t>
      </w:r>
      <w:r>
        <w:rPr>
          <w:rFonts w:eastAsia="Times New Roman"/>
        </w:rPr>
        <w:br/>
        <w:t xml:space="preserve">a) otroci b) družina c) starši d) ločitev e) čustva f) vedenje g) bolečina h) žalost i) diplomske naloge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37.018.1:347.627.2(043.2) </w:t>
      </w:r>
      <w:r>
        <w:rPr>
          <w:rFonts w:eastAsia="Times New Roman"/>
        </w:rPr>
        <w:br/>
        <w:t xml:space="preserve">159.942 </w:t>
      </w:r>
      <w:r>
        <w:rPr>
          <w:rFonts w:eastAsia="Times New Roman"/>
        </w:rPr>
        <w:br/>
        <w:t xml:space="preserve">COBISS.SI-ID </w:t>
      </w:r>
      <w:hyperlink r:id="rId54" w:tgtFrame="_blank" w:history="1">
        <w:r>
          <w:rPr>
            <w:rStyle w:val="Hiperpovezava"/>
            <w:rFonts w:eastAsia="Times New Roman"/>
          </w:rPr>
          <w:t>5912410</w:t>
        </w:r>
      </w:hyperlink>
      <w:r>
        <w:rPr>
          <w:rFonts w:eastAsia="Times New Roman"/>
        </w:rPr>
        <w:t xml:space="preserve"> </w:t>
      </w:r>
    </w:p>
    <w:p w:rsidR="00000000" w:rsidRDefault="004E2688">
      <w:pPr>
        <w:pStyle w:val="Navadensplet"/>
      </w:pPr>
      <w:bookmarkStart w:id="51" w:name="51"/>
      <w:r>
        <w:rPr>
          <w:b/>
          <w:bCs/>
        </w:rPr>
        <w:t xml:space="preserve">51. </w:t>
      </w:r>
      <w:r>
        <w:br/>
      </w:r>
      <w:bookmarkEnd w:id="51"/>
      <w:r>
        <w:t xml:space="preserve">        </w:t>
      </w:r>
      <w:r>
        <w:rPr>
          <w:b/>
          <w:bCs/>
        </w:rPr>
        <w:t>RAZVIJANJE različnih pismenosti</w:t>
      </w:r>
      <w:r>
        <w:t xml:space="preserve"> / uredile Mara Cotič, Vida Medved Udovič, Sonja Starc. - Koper : Univerza na Primorskem, Znanstveno-raziskovalno središče, Uni</w:t>
      </w:r>
      <w:r>
        <w:t xml:space="preserve">verzitetna založba Annales, 2011 ([Ljubljana] : Boex DTP). - 614 str. : ilustr. ; 24 cm. - (Knjižnica Annales Ludus) </w:t>
      </w:r>
      <w:r>
        <w:br/>
      </w:r>
      <w:r>
        <w:br/>
        <w:t xml:space="preserve">Prispevki v slov., en v hrv. - 300 izv. - Bibliografija: str. 555-602. - Povzetki v slov. in angl. na koncu zbornika. - Kazalo </w:t>
      </w:r>
      <w:r>
        <w:br/>
      </w:r>
      <w:r>
        <w:br/>
        <w:t>ISBN 978</w:t>
      </w:r>
      <w:r>
        <w:t xml:space="preserve">-961-6862-05-9 </w:t>
      </w:r>
      <w:r>
        <w:br/>
        <w:t xml:space="preserve">a) Pismenost - Zborniki b) matematična pismenost c) naravoslovna pismenost d) glasbena pismenost e) funkcionalna pismenost </w:t>
      </w:r>
      <w:r>
        <w:br/>
      </w:r>
      <w:r>
        <w:br/>
        <w:t xml:space="preserve">37.014.22(082) </w:t>
      </w:r>
      <w:r>
        <w:br/>
        <w:t xml:space="preserve">COBISS.SI-ID </w:t>
      </w:r>
      <w:hyperlink r:id="rId55" w:tgtFrame="_blank" w:history="1">
        <w:r>
          <w:rPr>
            <w:rStyle w:val="Hiperpovezava"/>
          </w:rPr>
          <w:t>259128064</w:t>
        </w:r>
      </w:hyperlink>
      <w:r>
        <w:t xml:space="preserve"> </w:t>
      </w:r>
    </w:p>
    <w:p w:rsidR="00000000" w:rsidRDefault="004E2688">
      <w:pPr>
        <w:pStyle w:val="Navadensplet"/>
      </w:pPr>
      <w:bookmarkStart w:id="52" w:name="52"/>
      <w:r>
        <w:rPr>
          <w:b/>
          <w:bCs/>
        </w:rPr>
        <w:t xml:space="preserve">52. </w:t>
      </w:r>
      <w:r>
        <w:br/>
      </w:r>
      <w:bookmarkEnd w:id="52"/>
      <w:r>
        <w:rPr>
          <w:b/>
          <w:bCs/>
        </w:rPr>
        <w:t>TOPIĆ, Sara, 1987-</w:t>
      </w:r>
      <w:r>
        <w:t xml:space="preserve"> </w:t>
      </w:r>
      <w:r>
        <w:br/>
        <w:t xml:space="preserve">        Pedagoške metode pri delu s skavti : diplomsko delo / Sara Topić. - Ljubljana : [S. Topić], 2012. - IV, 34 str. : ilustr. ; 30 cm </w:t>
      </w:r>
      <w:r>
        <w:br/>
      </w:r>
      <w:r>
        <w:br/>
        <w:t xml:space="preserve">Dipl. delo visokošolskega strokovnega študijskega programa. </w:t>
      </w:r>
      <w:r>
        <w:t xml:space="preserve">- Mentor Janez Vodičar. - Bibliografija: str. 34. - Povzetek ; Abstract. - Univ. v Ljubljani, Teološka fak. </w:t>
      </w:r>
      <w:r>
        <w:br/>
        <w:t xml:space="preserve">a) pedagogika b) skavti c) metode d) voditelji e) diplomske naloge </w:t>
      </w:r>
      <w:r>
        <w:br/>
      </w:r>
      <w:r>
        <w:br/>
        <w:t xml:space="preserve">061.2-053.6:27:37.01(043.2) </w:t>
      </w:r>
      <w:r>
        <w:br/>
        <w:t xml:space="preserve">COBISS.SI-ID </w:t>
      </w:r>
      <w:hyperlink r:id="rId56" w:tgtFrame="_blank" w:history="1">
        <w:r>
          <w:rPr>
            <w:rStyle w:val="Hiperpovezava"/>
          </w:rPr>
          <w:t>5913946</w:t>
        </w:r>
      </w:hyperlink>
      <w:r>
        <w:t xml:space="preserve"> </w:t>
      </w:r>
    </w:p>
    <w:p w:rsidR="00000000" w:rsidRDefault="004E2688">
      <w:pPr>
        <w:pStyle w:val="Navadensplet"/>
      </w:pPr>
      <w:bookmarkStart w:id="53" w:name="53"/>
      <w:r>
        <w:rPr>
          <w:b/>
          <w:bCs/>
        </w:rPr>
        <w:t xml:space="preserve">53. </w:t>
      </w:r>
      <w:r>
        <w:br/>
      </w:r>
      <w:bookmarkEnd w:id="53"/>
      <w:r>
        <w:rPr>
          <w:b/>
          <w:bCs/>
        </w:rPr>
        <w:t>VOVKO, Lea, 1984-</w:t>
      </w:r>
      <w:r>
        <w:t xml:space="preserve"> </w:t>
      </w:r>
      <w:r>
        <w:br/>
        <w:t xml:space="preserve">        Običajne in alternativne vzgojne metode in pedagogike v predšolskem obdobju : diplomsko delo / Lea Vovko. - Ljubljana : [L. Vovko], 2012. - V, 109 </w:t>
      </w:r>
      <w:r>
        <w:t xml:space="preserve">str. ; 30 cm </w:t>
      </w:r>
      <w:r>
        <w:br/>
      </w:r>
      <w:r>
        <w:br/>
        <w:t xml:space="preserve">Mentor Erika Prijatelj. - Bibliografija: str. 107-109. - Povzetek ; Summary. - Univ. v Ljubljani, Teološka fak. </w:t>
      </w:r>
      <w:r>
        <w:br/>
        <w:t>a) Montessori, Maria (1870-1952) - Pedagogika b) otroci c) vzgoja d) vrednote e) predšolska vzgoja f) predšolski otroci g) Waldo</w:t>
      </w:r>
      <w:r>
        <w:t xml:space="preserve">rfska pedagogika h) koncept Reggio Emilia i) diplomske naloge </w:t>
      </w:r>
      <w:r>
        <w:br/>
      </w:r>
      <w:r>
        <w:br/>
        <w:t xml:space="preserve">37.01-053.4(043.2) </w:t>
      </w:r>
      <w:r>
        <w:br/>
        <w:t xml:space="preserve">373.2 </w:t>
      </w:r>
      <w:r>
        <w:br/>
        <w:t xml:space="preserve">COBISS.SI-ID </w:t>
      </w:r>
      <w:hyperlink r:id="rId57" w:tgtFrame="_blank" w:history="1">
        <w:r>
          <w:rPr>
            <w:rStyle w:val="Hiperpovezava"/>
          </w:rPr>
          <w:t>5911898</w:t>
        </w:r>
      </w:hyperlink>
      <w:r>
        <w:t xml:space="preserve"> </w:t>
      </w:r>
    </w:p>
    <w:p w:rsidR="00000000" w:rsidRDefault="004E2688">
      <w:pPr>
        <w:pStyle w:val="Navadensplet"/>
      </w:pPr>
      <w:bookmarkStart w:id="54" w:name="54"/>
      <w:r>
        <w:rPr>
          <w:b/>
          <w:bCs/>
        </w:rPr>
        <w:t xml:space="preserve">54. </w:t>
      </w:r>
      <w:r>
        <w:br/>
      </w:r>
      <w:bookmarkEnd w:id="54"/>
      <w:r>
        <w:t xml:space="preserve">        </w:t>
      </w:r>
      <w:r>
        <w:rPr>
          <w:b/>
          <w:bCs/>
        </w:rPr>
        <w:t>VZGOJNO-izobraževalno delo</w:t>
      </w:r>
      <w:r>
        <w:rPr>
          <w:b/>
          <w:bCs/>
        </w:rPr>
        <w:t xml:space="preserve"> z nadarjenimi učenci osnovne šole</w:t>
      </w:r>
      <w:r>
        <w:t xml:space="preserve"> : priročnik / [avtorji Tanja Bezić ... [et al.] ; uredništvo Tanja Bezić ; ilustrator Ronald Franzutti]. - 1. izd., 1. natis. - Ljubljana : Zavod RS za šolstvo, 2012 ([Ljubljana] : Present). - 359 str. : ilustr. ; 24 cm </w:t>
      </w:r>
      <w:r>
        <w:br/>
      </w:r>
      <w:r>
        <w:br/>
        <w:t xml:space="preserve">500 izv. - Bibliografija pri večini prispevkov </w:t>
      </w:r>
      <w:r>
        <w:br/>
      </w:r>
      <w:r>
        <w:br/>
        <w:t xml:space="preserve">ISBN 978-961-03-0028-1 </w:t>
      </w:r>
      <w:r>
        <w:br/>
        <w:t xml:space="preserve">a) Nadarjeni učenci - Izobraževanje - Priročniki b) pouk c) učni predmeti d) učni proces e) načrtovanje f) organizacija g) zborniki </w:t>
      </w:r>
      <w:r>
        <w:br/>
      </w:r>
      <w:r>
        <w:br/>
        <w:t xml:space="preserve">37.091.21:159.924-053.5(035) </w:t>
      </w:r>
      <w:r>
        <w:br/>
        <w:t xml:space="preserve">COBISS.SI-ID </w:t>
      </w:r>
      <w:hyperlink r:id="rId58" w:tgtFrame="_blank" w:history="1">
        <w:r>
          <w:rPr>
            <w:rStyle w:val="Hiperpovezava"/>
          </w:rPr>
          <w:t>262311936</w:t>
        </w:r>
      </w:hyperlink>
      <w:r>
        <w:t xml:space="preserve"> </w:t>
      </w:r>
    </w:p>
    <w:p w:rsidR="00000000" w:rsidRDefault="004E2688">
      <w:pPr>
        <w:rPr>
          <w:rFonts w:eastAsia="Times New Roman"/>
        </w:rPr>
      </w:pPr>
      <w:r>
        <w:rPr>
          <w:rFonts w:eastAsia="Times New Roman"/>
        </w:rPr>
        <w:pict>
          <v:rect id="_x0000_i1050" style="width:0;height:1.5pt" o:hralign="center" o:hrstd="t" o:hr="t" fillcolor="#a0a0a0" stroked="f"/>
        </w:pict>
      </w:r>
    </w:p>
    <w:p w:rsidR="00000000" w:rsidRDefault="004E2688">
      <w:pPr>
        <w:pStyle w:val="Naslov3"/>
        <w:rPr>
          <w:rFonts w:eastAsia="Times New Roman"/>
        </w:rPr>
      </w:pPr>
      <w:r>
        <w:rPr>
          <w:rFonts w:eastAsia="Times New Roman"/>
        </w:rPr>
        <w:t xml:space="preserve">37.015.3 </w:t>
      </w:r>
    </w:p>
    <w:p w:rsidR="00000000" w:rsidRDefault="004E2688">
      <w:pPr>
        <w:rPr>
          <w:rFonts w:eastAsia="Times New Roman"/>
        </w:rPr>
      </w:pPr>
      <w:r>
        <w:rPr>
          <w:rFonts w:eastAsia="Times New Roman"/>
        </w:rPr>
        <w:br/>
      </w:r>
      <w:bookmarkStart w:id="55" w:name="55"/>
      <w:r>
        <w:rPr>
          <w:rFonts w:eastAsia="Times New Roman"/>
          <w:b/>
          <w:bCs/>
        </w:rPr>
        <w:t xml:space="preserve">55. </w:t>
      </w:r>
      <w:r>
        <w:rPr>
          <w:rFonts w:eastAsia="Times New Roman"/>
        </w:rPr>
        <w:br/>
      </w:r>
      <w:bookmarkEnd w:id="55"/>
      <w:r>
        <w:rPr>
          <w:rFonts w:eastAsia="Times New Roman"/>
          <w:b/>
          <w:bCs/>
        </w:rPr>
        <w:t>ŽAGAR, Drago</w:t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  <w:t>        Drugačni učenci / Drago Žagar. - 1. izd. - Ljubljana : Znanstvena zalo</w:t>
      </w:r>
      <w:r>
        <w:rPr>
          <w:rFonts w:eastAsia="Times New Roman"/>
        </w:rPr>
        <w:t xml:space="preserve">žba Filozofske fakultete, 2012 ([Ljubljana] : Birografika Bori). - 184 str. : ilustr. ; 24 cm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400 izv. - Bibliografija: str. 178-184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ISBN 978-961-237-517-1 </w:t>
      </w:r>
      <w:r>
        <w:rPr>
          <w:rFonts w:eastAsia="Times New Roman"/>
        </w:rPr>
        <w:br/>
        <w:t>a) Učenci s posebnimi potrebami - Učbeniki za visoke šole b) specialna pedagogika c) učenci s p</w:t>
      </w:r>
      <w:r>
        <w:rPr>
          <w:rFonts w:eastAsia="Times New Roman"/>
        </w:rPr>
        <w:t>osebnimi potrebami d) otroci s posebnimi potrebami e) posebne potrebe f) zaostanek v duševnem razvoju g) specifične učne težave h) disleksija i) diskalkulija j) dispaksija k) čustvene motnje otrok l) vedenjske motnje otrok m) hiperaktivnost n) avtizem o) s</w:t>
      </w:r>
      <w:r>
        <w:rPr>
          <w:rFonts w:eastAsia="Times New Roman"/>
        </w:rPr>
        <w:t>lušno prizadeti otroci p) slepi q) slabovidni r) dolgotrajno bolni s) nadarjeni t) izobraževanje u) pomoč v) učbeniki w) specialna pedagogika x) pedagoška psihologija y) otroci s posebnimi potrebami z) special education students {) special needs |) educati</w:t>
      </w:r>
      <w:r>
        <w:rPr>
          <w:rFonts w:eastAsia="Times New Roman"/>
        </w:rPr>
        <w:t xml:space="preserve">on }) help ~) textbooks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37.015.3:159.922.76(075.8) </w:t>
      </w:r>
      <w:r>
        <w:rPr>
          <w:rFonts w:eastAsia="Times New Roman"/>
        </w:rPr>
        <w:br/>
        <w:t xml:space="preserve">376(075.8) </w:t>
      </w:r>
      <w:r>
        <w:rPr>
          <w:rFonts w:eastAsia="Times New Roman"/>
        </w:rPr>
        <w:br/>
        <w:t xml:space="preserve">CC-APA: </w:t>
      </w:r>
      <w:r>
        <w:rPr>
          <w:rFonts w:eastAsia="Times New Roman"/>
        </w:rPr>
        <w:br/>
        <w:t xml:space="preserve">3570 </w:t>
      </w:r>
      <w:r>
        <w:rPr>
          <w:rFonts w:eastAsia="Times New Roman"/>
        </w:rPr>
        <w:br/>
        <w:t xml:space="preserve">5-100 </w:t>
      </w:r>
      <w:r>
        <w:rPr>
          <w:rFonts w:eastAsia="Times New Roman"/>
        </w:rPr>
        <w:br/>
        <w:t xml:space="preserve">COBISS.SI-ID </w:t>
      </w:r>
      <w:hyperlink r:id="rId59" w:tgtFrame="_blank" w:history="1">
        <w:r>
          <w:rPr>
            <w:rStyle w:val="Hiperpovezava"/>
            <w:rFonts w:eastAsia="Times New Roman"/>
          </w:rPr>
          <w:t>262702080</w:t>
        </w:r>
      </w:hyperlink>
      <w:r>
        <w:rPr>
          <w:rFonts w:eastAsia="Times New Roman"/>
        </w:rPr>
        <w:t xml:space="preserve"> </w:t>
      </w:r>
    </w:p>
    <w:p w:rsidR="00000000" w:rsidRDefault="004E2688">
      <w:pPr>
        <w:rPr>
          <w:rFonts w:eastAsia="Times New Roman"/>
        </w:rPr>
      </w:pPr>
      <w:r>
        <w:rPr>
          <w:rFonts w:eastAsia="Times New Roman"/>
        </w:rPr>
        <w:pict>
          <v:rect id="_x0000_i1051" style="width:0;height:1.5pt" o:hralign="center" o:hrstd="t" o:hr="t" fillcolor="#a0a0a0" stroked="f"/>
        </w:pict>
      </w:r>
    </w:p>
    <w:p w:rsidR="00000000" w:rsidRDefault="004E2688">
      <w:pPr>
        <w:pStyle w:val="Naslov3"/>
        <w:rPr>
          <w:rFonts w:eastAsia="Times New Roman"/>
        </w:rPr>
      </w:pPr>
      <w:r>
        <w:rPr>
          <w:rFonts w:eastAsia="Times New Roman"/>
        </w:rPr>
        <w:t>6 UPORABNE ZNANOSTI. MEDICINA. TEHNIKA.</w:t>
      </w:r>
    </w:p>
    <w:p w:rsidR="00000000" w:rsidRDefault="004E2688">
      <w:pPr>
        <w:rPr>
          <w:rFonts w:eastAsia="Times New Roman"/>
        </w:rPr>
      </w:pPr>
      <w:r>
        <w:rPr>
          <w:rFonts w:eastAsia="Times New Roman"/>
        </w:rPr>
        <w:br/>
      </w:r>
      <w:bookmarkStart w:id="56" w:name="56"/>
      <w:r>
        <w:rPr>
          <w:rFonts w:eastAsia="Times New Roman"/>
          <w:b/>
          <w:bCs/>
        </w:rPr>
        <w:t xml:space="preserve">56. </w:t>
      </w:r>
      <w:r>
        <w:rPr>
          <w:rFonts w:eastAsia="Times New Roman"/>
        </w:rPr>
        <w:br/>
      </w:r>
      <w:bookmarkEnd w:id="56"/>
      <w:r>
        <w:rPr>
          <w:rFonts w:eastAsia="Times New Roman"/>
          <w:b/>
          <w:bCs/>
        </w:rPr>
        <w:t>KARU, Barbara, 1986-</w:t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  <w:t>        Samomorilnost in vpliv na prihodnje generacije prizadete družine : diplomsko delo / Barbara Karu. - Ljubljana : [B. Karu], 2012. - VII, 128, XXI</w:t>
      </w:r>
      <w:r>
        <w:rPr>
          <w:rFonts w:eastAsia="Times New Roman"/>
        </w:rPr>
        <w:t xml:space="preserve"> str. : graf. prikazi ; 30 cm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Mentor Stanko Gerjolj. - Bibliografija: str. 120-128. - Povzetek ; Abstract. - Univ. v Ljubljani, Teološka fak. </w:t>
      </w:r>
      <w:r>
        <w:rPr>
          <w:rFonts w:eastAsia="Times New Roman"/>
        </w:rPr>
        <w:br/>
        <w:t xml:space="preserve">a) samomor b) krščanstvo c) družina d) smrt e) žalovanje f) diplomske naloge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616.89-008.441.4(043.2) </w:t>
      </w:r>
      <w:r>
        <w:rPr>
          <w:rFonts w:eastAsia="Times New Roman"/>
        </w:rPr>
        <w:br/>
        <w:t>COBISS.</w:t>
      </w:r>
      <w:r>
        <w:rPr>
          <w:rFonts w:eastAsia="Times New Roman"/>
        </w:rPr>
        <w:t xml:space="preserve">SI-ID </w:t>
      </w:r>
      <w:hyperlink r:id="rId60" w:tgtFrame="_blank" w:history="1">
        <w:r>
          <w:rPr>
            <w:rStyle w:val="Hiperpovezava"/>
            <w:rFonts w:eastAsia="Times New Roman"/>
          </w:rPr>
          <w:t>5911386</w:t>
        </w:r>
      </w:hyperlink>
      <w:r>
        <w:rPr>
          <w:rFonts w:eastAsia="Times New Roman"/>
        </w:rPr>
        <w:t xml:space="preserve"> </w:t>
      </w:r>
    </w:p>
    <w:p w:rsidR="00000000" w:rsidRDefault="004E2688">
      <w:pPr>
        <w:rPr>
          <w:rFonts w:eastAsia="Times New Roman"/>
        </w:rPr>
      </w:pPr>
      <w:r>
        <w:rPr>
          <w:rFonts w:eastAsia="Times New Roman"/>
        </w:rPr>
        <w:pict>
          <v:rect id="_x0000_i1052" style="width:0;height:1.5pt" o:hralign="center" o:hrstd="t" o:hr="t" fillcolor="#a0a0a0" stroked="f"/>
        </w:pict>
      </w:r>
    </w:p>
    <w:p w:rsidR="00000000" w:rsidRDefault="004E2688">
      <w:pPr>
        <w:pStyle w:val="Naslov3"/>
        <w:rPr>
          <w:rFonts w:eastAsia="Times New Roman"/>
        </w:rPr>
      </w:pPr>
      <w:r>
        <w:rPr>
          <w:rFonts w:eastAsia="Times New Roman"/>
        </w:rPr>
        <w:t xml:space="preserve">615 </w:t>
      </w:r>
    </w:p>
    <w:p w:rsidR="00000000" w:rsidRDefault="004E2688">
      <w:pPr>
        <w:rPr>
          <w:rFonts w:eastAsia="Times New Roman"/>
        </w:rPr>
      </w:pPr>
      <w:r>
        <w:rPr>
          <w:rFonts w:eastAsia="Times New Roman"/>
        </w:rPr>
        <w:br/>
      </w:r>
      <w:bookmarkStart w:id="57" w:name="57"/>
      <w:r>
        <w:rPr>
          <w:rFonts w:eastAsia="Times New Roman"/>
          <w:b/>
          <w:bCs/>
        </w:rPr>
        <w:t xml:space="preserve">57. </w:t>
      </w:r>
      <w:r>
        <w:rPr>
          <w:rFonts w:eastAsia="Times New Roman"/>
        </w:rPr>
        <w:br/>
      </w:r>
      <w:bookmarkEnd w:id="57"/>
      <w:r>
        <w:rPr>
          <w:rFonts w:eastAsia="Times New Roman"/>
          <w:b/>
          <w:bCs/>
        </w:rPr>
        <w:t>NEMEČEK, Rok</w:t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  <w:t xml:space="preserve">        </w:t>
      </w:r>
      <w:r>
        <w:rPr>
          <w:rFonts w:eastAsia="Times New Roman"/>
        </w:rPr>
        <w:t xml:space="preserve">Duhovno spremljanje in psihoterapija : diplomsko delo / Rok Nemeček. - Ljubljana : [R. Nemeček], 2012. - V, 72 str. ; 31 cm : ilustr.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Mentor Crhistian Gostečnik. - Bibliografija: str. 69-71. - Povzetek ; Abstract. - Univ. v Ljubljani, Teološka fak. </w:t>
      </w:r>
      <w:r>
        <w:rPr>
          <w:rFonts w:eastAsia="Times New Roman"/>
        </w:rPr>
        <w:br/>
        <w:t>a) d</w:t>
      </w:r>
      <w:r>
        <w:rPr>
          <w:rFonts w:eastAsia="Times New Roman"/>
        </w:rPr>
        <w:t xml:space="preserve">uhovno spremljanje b) spremljevalec c) spremljanec d) odnos e) pogovor f) psihologija g) duševni procesi h) čustva i) dražljaji j) osebnost k) psihoterapija l) psihoterapevt m) diplomske naloge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27:615.851(043.2) </w:t>
      </w:r>
      <w:r>
        <w:rPr>
          <w:rFonts w:eastAsia="Times New Roman"/>
        </w:rPr>
        <w:br/>
        <w:t xml:space="preserve">COBISS.SI-ID </w:t>
      </w:r>
      <w:hyperlink r:id="rId61" w:tgtFrame="_blank" w:history="1">
        <w:r>
          <w:rPr>
            <w:rStyle w:val="Hiperpovezava"/>
            <w:rFonts w:eastAsia="Times New Roman"/>
          </w:rPr>
          <w:t>9744899</w:t>
        </w:r>
      </w:hyperlink>
      <w:r>
        <w:rPr>
          <w:rFonts w:eastAsia="Times New Roman"/>
        </w:rPr>
        <w:t xml:space="preserve"> </w:t>
      </w:r>
    </w:p>
    <w:p w:rsidR="00000000" w:rsidRDefault="004E2688">
      <w:pPr>
        <w:rPr>
          <w:rFonts w:eastAsia="Times New Roman"/>
        </w:rPr>
      </w:pPr>
      <w:r>
        <w:rPr>
          <w:rFonts w:eastAsia="Times New Roman"/>
        </w:rPr>
        <w:pict>
          <v:rect id="_x0000_i1053" style="width:0;height:1.5pt" o:hralign="center" o:hrstd="t" o:hr="t" fillcolor="#a0a0a0" stroked="f"/>
        </w:pict>
      </w:r>
    </w:p>
    <w:p w:rsidR="00000000" w:rsidRDefault="004E2688">
      <w:pPr>
        <w:pStyle w:val="Naslov3"/>
        <w:rPr>
          <w:rFonts w:eastAsia="Times New Roman"/>
        </w:rPr>
      </w:pPr>
      <w:r>
        <w:rPr>
          <w:rFonts w:eastAsia="Times New Roman"/>
        </w:rPr>
        <w:t>8 JEZIKOSLOVJE. FILOLOGIJA. LITERARNA VEDA. LEPOSLOVJE.</w:t>
      </w:r>
    </w:p>
    <w:p w:rsidR="00000000" w:rsidRDefault="004E2688">
      <w:pPr>
        <w:rPr>
          <w:rFonts w:eastAsia="Times New Roman"/>
        </w:rPr>
      </w:pPr>
      <w:r>
        <w:rPr>
          <w:rFonts w:eastAsia="Times New Roman"/>
        </w:rPr>
        <w:br/>
      </w:r>
      <w:bookmarkStart w:id="58" w:name="58"/>
      <w:r>
        <w:rPr>
          <w:rFonts w:eastAsia="Times New Roman"/>
          <w:b/>
          <w:bCs/>
        </w:rPr>
        <w:t xml:space="preserve">58. </w:t>
      </w:r>
      <w:r>
        <w:rPr>
          <w:rFonts w:eastAsia="Times New Roman"/>
        </w:rPr>
        <w:br/>
      </w:r>
      <w:bookmarkEnd w:id="58"/>
      <w:r>
        <w:rPr>
          <w:rFonts w:eastAsia="Times New Roman"/>
        </w:rPr>
        <w:t xml:space="preserve">        </w:t>
      </w:r>
      <w:r>
        <w:rPr>
          <w:rFonts w:eastAsia="Times New Roman"/>
          <w:b/>
          <w:bCs/>
        </w:rPr>
        <w:t>The CAMBRIDGE companion to C. S. Lewis</w:t>
      </w:r>
      <w:r>
        <w:rPr>
          <w:rFonts w:eastAsia="Times New Roman"/>
        </w:rPr>
        <w:t xml:space="preserve"> / edited by Robert MacSwa</w:t>
      </w:r>
      <w:r>
        <w:rPr>
          <w:rFonts w:eastAsia="Times New Roman"/>
        </w:rPr>
        <w:t xml:space="preserve">in and Michael Ward. - Reprinted. - Cambridge [etc.] : Cambridge University Press, 2011, cop. 2010. - XX, 326 str. ; 23 cm. - (Cambridge companions to religion)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Bibliografija: str. 311-318. - Kazalo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ISBN 978-0-521-88413-6 (trda vezava) </w:t>
      </w:r>
      <w:r>
        <w:rPr>
          <w:rFonts w:eastAsia="Times New Roman"/>
        </w:rPr>
        <w:br/>
        <w:t>ISBN 978-0-521-</w:t>
      </w:r>
      <w:r>
        <w:rPr>
          <w:rFonts w:eastAsia="Times New Roman"/>
        </w:rPr>
        <w:t xml:space="preserve">71114-2 (broš.) </w:t>
      </w:r>
      <w:r>
        <w:rPr>
          <w:rFonts w:eastAsia="Times New Roman"/>
        </w:rPr>
        <w:br/>
        <w:t xml:space="preserve">a) Lewis, Clive Staples (1985-1963) - Biografije b) angleška književnost c) literarna zgodovina d) literarni zgodovinarji e) teologi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821.111.09Lewis C. S.(082) </w:t>
      </w:r>
      <w:r>
        <w:rPr>
          <w:rFonts w:eastAsia="Times New Roman"/>
        </w:rPr>
        <w:br/>
        <w:t xml:space="preserve">COBISS.SI-ID </w:t>
      </w:r>
      <w:hyperlink r:id="rId62" w:tgtFrame="_blank" w:history="1">
        <w:r>
          <w:rPr>
            <w:rStyle w:val="Hiperpovezava"/>
            <w:rFonts w:eastAsia="Times New Roman"/>
          </w:rPr>
          <w:t>5922650</w:t>
        </w:r>
      </w:hyperlink>
      <w:r>
        <w:rPr>
          <w:rFonts w:eastAsia="Times New Roman"/>
        </w:rPr>
        <w:t xml:space="preserve"> </w:t>
      </w:r>
    </w:p>
    <w:p w:rsidR="00000000" w:rsidRDefault="004E2688">
      <w:pPr>
        <w:rPr>
          <w:rFonts w:eastAsia="Times New Roman"/>
        </w:rPr>
      </w:pPr>
      <w:r>
        <w:rPr>
          <w:rFonts w:eastAsia="Times New Roman"/>
        </w:rPr>
        <w:pict>
          <v:rect id="_x0000_i1054" style="width:0;height:1.5pt" o:hralign="center" o:hrstd="t" o:hr="t" fillcolor="#a0a0a0" stroked="f"/>
        </w:pict>
      </w:r>
    </w:p>
    <w:p w:rsidR="00000000" w:rsidRDefault="004E2688">
      <w:pPr>
        <w:pStyle w:val="Naslov3"/>
        <w:rPr>
          <w:rFonts w:eastAsia="Times New Roman"/>
        </w:rPr>
      </w:pPr>
      <w:r>
        <w:rPr>
          <w:rFonts w:eastAsia="Times New Roman"/>
        </w:rPr>
        <w:t>9 DOMOZNANSTVO. ZEMLJEPIS. BIOGRAFIJE. ZGODOVINA.</w:t>
      </w:r>
    </w:p>
    <w:p w:rsidR="00000000" w:rsidRDefault="004E2688">
      <w:pPr>
        <w:rPr>
          <w:rFonts w:eastAsia="Times New Roman"/>
        </w:rPr>
      </w:pPr>
      <w:r>
        <w:rPr>
          <w:rFonts w:eastAsia="Times New Roman"/>
        </w:rPr>
        <w:br/>
      </w:r>
      <w:bookmarkStart w:id="59" w:name="59"/>
      <w:r>
        <w:rPr>
          <w:rFonts w:eastAsia="Times New Roman"/>
          <w:b/>
          <w:bCs/>
        </w:rPr>
        <w:t xml:space="preserve">59. </w:t>
      </w:r>
      <w:r>
        <w:rPr>
          <w:rFonts w:eastAsia="Times New Roman"/>
        </w:rPr>
        <w:br/>
      </w:r>
      <w:bookmarkEnd w:id="59"/>
      <w:r>
        <w:rPr>
          <w:rFonts w:eastAsia="Times New Roman"/>
          <w:b/>
          <w:bCs/>
        </w:rPr>
        <w:t>KUČKO, Boris</w:t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  <w:t>        Župnik Jožef Sakovič in današnji čas : diplomsko delo / Boris Kučko. - Ljubljana : [B. Kučko</w:t>
      </w:r>
      <w:r>
        <w:rPr>
          <w:rFonts w:eastAsia="Times New Roman"/>
        </w:rPr>
        <w:t xml:space="preserve">], 2012. - V, 104 str. ; 30 cm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Mentor Peter Kvaternik. - Bibliografija: str. 101-104. - Povzetek ; Summary. - Univ. v Ljubljani, Teološka fak. </w:t>
      </w:r>
      <w:r>
        <w:rPr>
          <w:rFonts w:eastAsia="Times New Roman"/>
        </w:rPr>
        <w:br/>
        <w:t>a) Sakovič, Jožef (1874-1930) - Diplomske naloge b) Prekmurje c) Turnišče d) zgodovina e) župniki f) diplomske</w:t>
      </w:r>
      <w:r>
        <w:rPr>
          <w:rFonts w:eastAsia="Times New Roman"/>
        </w:rPr>
        <w:t xml:space="preserve"> naloge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929Sakovič J.(043.2) </w:t>
      </w:r>
      <w:r>
        <w:rPr>
          <w:rFonts w:eastAsia="Times New Roman"/>
        </w:rPr>
        <w:br/>
        <w:t xml:space="preserve">COBISS.SI-ID </w:t>
      </w:r>
      <w:hyperlink r:id="rId63" w:tgtFrame="_blank" w:history="1">
        <w:r>
          <w:rPr>
            <w:rStyle w:val="Hiperpovezava"/>
            <w:rFonts w:eastAsia="Times New Roman"/>
          </w:rPr>
          <w:t>5913690</w:t>
        </w:r>
      </w:hyperlink>
      <w:r>
        <w:rPr>
          <w:rFonts w:eastAsia="Times New Roman"/>
        </w:rPr>
        <w:t xml:space="preserve"> </w:t>
      </w:r>
    </w:p>
    <w:p w:rsidR="00000000" w:rsidRDefault="004E2688">
      <w:pPr>
        <w:pStyle w:val="Navadensplet"/>
      </w:pPr>
      <w:bookmarkStart w:id="60" w:name="60"/>
      <w:r>
        <w:rPr>
          <w:b/>
          <w:bCs/>
        </w:rPr>
        <w:t xml:space="preserve">60. </w:t>
      </w:r>
      <w:r>
        <w:br/>
      </w:r>
      <w:bookmarkEnd w:id="60"/>
      <w:r>
        <w:rPr>
          <w:b/>
          <w:bCs/>
        </w:rPr>
        <w:t>ŠPOLJARIĆ, Stjepan, 1970-</w:t>
      </w:r>
      <w:r>
        <w:t xml:space="preserve"> </w:t>
      </w:r>
      <w:r>
        <w:br/>
        <w:t xml:space="preserve">        Ars historica Frane Petrića / Stjepan Špoljarić. - Zagreb </w:t>
      </w:r>
      <w:r>
        <w:t xml:space="preserve">: Hrvatsko filozofsko društvo, 2012. - 332 str. : ilustr. ; 21 cm. - (Biblioteka Filozofska istraživanja ; knj. 142) </w:t>
      </w:r>
      <w:r>
        <w:br/>
      </w:r>
      <w:r>
        <w:br/>
        <w:t xml:space="preserve">Avtorj. slika na ov. platnice. - 500 izv. - Bibliografija: str. 307-322. - Summary. - Kazalo </w:t>
      </w:r>
      <w:r>
        <w:br/>
      </w:r>
      <w:r>
        <w:br/>
        <w:t xml:space="preserve">ISBN 978-953-164-149-4 </w:t>
      </w:r>
      <w:r>
        <w:br/>
        <w:t>a) Patrizi, France</w:t>
      </w:r>
      <w:r>
        <w:t xml:space="preserve">sco (1529-1597) b) hrvaški renesančni humanisti c) filozofija zgodovine </w:t>
      </w:r>
      <w:r>
        <w:br/>
      </w:r>
      <w:r>
        <w:br/>
        <w:t xml:space="preserve">930.85(4)"14/15":929Patrizi F. </w:t>
      </w:r>
      <w:r>
        <w:br/>
        <w:t xml:space="preserve">COBISS.SI-ID </w:t>
      </w:r>
      <w:hyperlink r:id="rId64" w:tgtFrame="_blank" w:history="1">
        <w:r>
          <w:rPr>
            <w:rStyle w:val="Hiperpovezava"/>
          </w:rPr>
          <w:t>5922906</w:t>
        </w:r>
      </w:hyperlink>
      <w:r>
        <w:t xml:space="preserve"> </w:t>
      </w:r>
    </w:p>
    <w:p w:rsidR="00000000" w:rsidRDefault="004E2688">
      <w:pPr>
        <w:rPr>
          <w:rFonts w:eastAsia="Times New Roman"/>
        </w:rPr>
      </w:pPr>
      <w:r>
        <w:rPr>
          <w:rFonts w:eastAsia="Times New Roman"/>
        </w:rPr>
        <w:pict>
          <v:rect id="_x0000_i1055" style="width:0;height:1.5pt" o:hralign="center" o:hrstd="t" o:hr="t" fillcolor="#a0a0a0" stroked="f"/>
        </w:pict>
      </w:r>
    </w:p>
    <w:p w:rsidR="00000000" w:rsidRDefault="004E2688">
      <w:pPr>
        <w:pStyle w:val="Naslov3"/>
        <w:rPr>
          <w:rFonts w:eastAsia="Times New Roman"/>
        </w:rPr>
      </w:pPr>
      <w:r>
        <w:rPr>
          <w:rFonts w:eastAsia="Times New Roman"/>
        </w:rPr>
        <w:t xml:space="preserve">902/904+93/94 </w:t>
      </w:r>
    </w:p>
    <w:p w:rsidR="00000000" w:rsidRDefault="004E2688">
      <w:pPr>
        <w:rPr>
          <w:rFonts w:eastAsia="Times New Roman"/>
        </w:rPr>
      </w:pPr>
      <w:r>
        <w:rPr>
          <w:rFonts w:eastAsia="Times New Roman"/>
        </w:rPr>
        <w:br/>
      </w:r>
      <w:bookmarkStart w:id="61" w:name="61"/>
      <w:r>
        <w:rPr>
          <w:rFonts w:eastAsia="Times New Roman"/>
          <w:b/>
          <w:bCs/>
        </w:rPr>
        <w:t xml:space="preserve">61. </w:t>
      </w:r>
      <w:r>
        <w:rPr>
          <w:rFonts w:eastAsia="Times New Roman"/>
        </w:rPr>
        <w:br/>
      </w:r>
      <w:bookmarkEnd w:id="61"/>
      <w:r>
        <w:rPr>
          <w:rFonts w:eastAsia="Times New Roman"/>
          <w:b/>
          <w:bCs/>
        </w:rPr>
        <w:t>HUIZINGA, Johan</w:t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  <w:t>        Jesen srednjega veka / Johan Huizinga ; [prevod iz nizozemščine Bogdan Šteh ; spremna beseda Marko Štuhec]. - Ljubljana : Studia Humanitatis, 2011 ([Ljubljana] : Studio print). - 606 str. ; 20 cm. -</w:t>
      </w:r>
      <w:r>
        <w:rPr>
          <w:rFonts w:eastAsia="Times New Roman"/>
        </w:rPr>
        <w:t xml:space="preserve"> (Studia humanitatis)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Prevod dela: Herfsttij der middeleeuwen. - Kronološki pregled: str. 547-569. - Okvir in platno: Jan Huizinga in njegova Jesen srednjega veka / Marko Štuhec: str. 571-589. - Opombe z bibliografijo tekoče na dnu str. - Kazalo </w:t>
      </w:r>
      <w:r>
        <w:rPr>
          <w:rFonts w:eastAsia="Times New Roman"/>
        </w:rPr>
        <w:br/>
      </w:r>
      <w:r>
        <w:rPr>
          <w:rFonts w:eastAsia="Times New Roman"/>
        </w:rPr>
        <w:br/>
        <w:t>ISBN 9</w:t>
      </w:r>
      <w:r>
        <w:rPr>
          <w:rFonts w:eastAsia="Times New Roman"/>
        </w:rPr>
        <w:t xml:space="preserve">78-961-6798-26-6 </w:t>
      </w:r>
      <w:r>
        <w:rPr>
          <w:rFonts w:eastAsia="Times New Roman"/>
        </w:rPr>
        <w:br/>
        <w:t xml:space="preserve">a) Evropa - Civilizacija - Srednji vek b) Francija - Kulturna zgodovina - 14.-15.st. c) Nizozemska - Kulturna zgodovina - 14.-15.st. d) Burgundija (vojvodina) - Kulturna zgodovina e) pozni srednji vek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930.85(44)"13/14" </w:t>
      </w:r>
      <w:r>
        <w:rPr>
          <w:rFonts w:eastAsia="Times New Roman"/>
        </w:rPr>
        <w:br/>
        <w:t>930.85(492)"13/1</w:t>
      </w:r>
      <w:r>
        <w:rPr>
          <w:rFonts w:eastAsia="Times New Roman"/>
        </w:rPr>
        <w:t xml:space="preserve">4" </w:t>
      </w:r>
      <w:r>
        <w:rPr>
          <w:rFonts w:eastAsia="Times New Roman"/>
        </w:rPr>
        <w:br/>
        <w:t xml:space="preserve">316.722(4)"13/14" </w:t>
      </w:r>
      <w:r>
        <w:rPr>
          <w:rFonts w:eastAsia="Times New Roman"/>
        </w:rPr>
        <w:br/>
        <w:t xml:space="preserve">COBISS.SI-ID </w:t>
      </w:r>
      <w:hyperlink r:id="rId65" w:tgtFrame="_blank" w:history="1">
        <w:r>
          <w:rPr>
            <w:rStyle w:val="Hiperpovezava"/>
            <w:rFonts w:eastAsia="Times New Roman"/>
          </w:rPr>
          <w:t>260632576</w:t>
        </w:r>
      </w:hyperlink>
      <w:r>
        <w:rPr>
          <w:rFonts w:eastAsia="Times New Roman"/>
        </w:rPr>
        <w:t xml:space="preserve"> </w:t>
      </w:r>
    </w:p>
    <w:p w:rsidR="00000000" w:rsidRDefault="004E2688">
      <w:pPr>
        <w:pStyle w:val="Navadensplet"/>
      </w:pPr>
      <w:bookmarkStart w:id="62" w:name="62"/>
      <w:r>
        <w:rPr>
          <w:b/>
          <w:bCs/>
        </w:rPr>
        <w:t xml:space="preserve">62. </w:t>
      </w:r>
      <w:r>
        <w:br/>
      </w:r>
      <w:bookmarkEnd w:id="62"/>
      <w:r>
        <w:t xml:space="preserve">        </w:t>
      </w:r>
      <w:r>
        <w:rPr>
          <w:b/>
          <w:bCs/>
        </w:rPr>
        <w:t>SLOVENSKI Judje</w:t>
      </w:r>
      <w:r>
        <w:t xml:space="preserve"> : zgodovina in holokavst : pregled raziskovalnih tematik / [avtorji prispe</w:t>
      </w:r>
      <w:r>
        <w:t xml:space="preserve">vkov Boris Hajdinjak ... [et al.] ; urednici Irena Šumi, Hannah Starman]. - Maribor : Center judovske kulturne dediščine Sinagoga, 2012 (Ljubljana : Grafika LD). - 403 str. : ilustr ; 24 cm </w:t>
      </w:r>
      <w:r>
        <w:br/>
      </w:r>
      <w:r>
        <w:br/>
        <w:t>300 izv. - Podatki o avtorjih: str. 375-376. - Bibliografija: st</w:t>
      </w:r>
      <w:r>
        <w:t xml:space="preserve">r. 377-403 </w:t>
      </w:r>
      <w:r>
        <w:br/>
      </w:r>
      <w:r>
        <w:br/>
        <w:t xml:space="preserve">ISBN 978-961-93361-0-6 </w:t>
      </w:r>
      <w:r>
        <w:br/>
        <w:t xml:space="preserve">a) Židje - Zgodovina - Slovenija b) Židje - Preganjanje - Slovenija - 1941-1945 c) Židje - Genocid d) preganjanje Judov e) zgodovinski pregledi f) holokavst </w:t>
      </w:r>
      <w:r>
        <w:br/>
      </w:r>
      <w:r>
        <w:br/>
        <w:t xml:space="preserve">94(497.4=411.16) </w:t>
      </w:r>
      <w:r>
        <w:br/>
        <w:t xml:space="preserve">COBISS.SI-ID </w:t>
      </w:r>
      <w:hyperlink r:id="rId66" w:tgtFrame="_blank" w:history="1">
        <w:r>
          <w:rPr>
            <w:rStyle w:val="Hiperpovezava"/>
          </w:rPr>
          <w:t>263247104</w:t>
        </w:r>
      </w:hyperlink>
      <w:r>
        <w:t xml:space="preserve"> </w:t>
      </w:r>
    </w:p>
    <w:p w:rsidR="00000000" w:rsidRDefault="004E2688">
      <w:pPr>
        <w:rPr>
          <w:rFonts w:eastAsia="Times New Roman"/>
        </w:rPr>
      </w:pPr>
      <w:r>
        <w:rPr>
          <w:rFonts w:eastAsia="Times New Roman"/>
        </w:rPr>
        <w:pict>
          <v:rect id="_x0000_i1056" style="width:0;height:1.5pt" o:hralign="center" o:hrstd="t" o:hr="t" fillcolor="#a0a0a0" stroked="f"/>
        </w:pict>
      </w:r>
    </w:p>
    <w:p w:rsidR="00000000" w:rsidRDefault="004E2688">
      <w:pPr>
        <w:pStyle w:val="Naslov3"/>
        <w:rPr>
          <w:rFonts w:eastAsia="Times New Roman"/>
        </w:rPr>
      </w:pPr>
      <w:r>
        <w:rPr>
          <w:rFonts w:eastAsia="Times New Roman"/>
        </w:rPr>
        <w:t>929 BIOGRAFIJE</w:t>
      </w:r>
    </w:p>
    <w:p w:rsidR="00000000" w:rsidRDefault="004E2688">
      <w:pPr>
        <w:rPr>
          <w:rFonts w:eastAsia="Times New Roman"/>
        </w:rPr>
      </w:pPr>
      <w:r>
        <w:rPr>
          <w:rFonts w:eastAsia="Times New Roman"/>
        </w:rPr>
        <w:br/>
      </w:r>
      <w:bookmarkStart w:id="63" w:name="63"/>
      <w:r>
        <w:rPr>
          <w:rFonts w:eastAsia="Times New Roman"/>
          <w:b/>
          <w:bCs/>
        </w:rPr>
        <w:t xml:space="preserve">63. </w:t>
      </w:r>
      <w:r>
        <w:rPr>
          <w:rFonts w:eastAsia="Times New Roman"/>
        </w:rPr>
        <w:br/>
      </w:r>
      <w:bookmarkEnd w:id="63"/>
      <w:r>
        <w:rPr>
          <w:rFonts w:eastAsia="Times New Roman"/>
        </w:rPr>
        <w:t xml:space="preserve">        </w:t>
      </w:r>
      <w:r>
        <w:rPr>
          <w:rFonts w:eastAsia="Times New Roman"/>
          <w:b/>
          <w:bCs/>
        </w:rPr>
        <w:t>MARKO Natlačen (1886-1942)</w:t>
      </w:r>
      <w:r>
        <w:rPr>
          <w:rFonts w:eastAsia="Times New Roman"/>
        </w:rPr>
        <w:t xml:space="preserve"> : v zgodovinskem dogajanju / uredil Zdenko Čepič. - Ljubljana : Inštitut za </w:t>
      </w:r>
      <w:r>
        <w:rPr>
          <w:rFonts w:eastAsia="Times New Roman"/>
        </w:rPr>
        <w:t xml:space="preserve">novejšo zgodovino, 2012 ([Ljubljana] : Fotolito Dolenc). - 319 str. : ilustr. ; 25 cm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300 izv. - Bibliografija: str. 299-306. - Summary: Dr. Marko Natlačen in the historical context / prevedel Borut Praper. - Kazalo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ISBN 978-961-6386-35-7 </w:t>
      </w:r>
      <w:r>
        <w:rPr>
          <w:rFonts w:eastAsia="Times New Roman"/>
        </w:rPr>
        <w:br/>
        <w:t>a) Natlačen,</w:t>
      </w:r>
      <w:r>
        <w:rPr>
          <w:rFonts w:eastAsia="Times New Roman"/>
        </w:rPr>
        <w:t xml:space="preserve"> Marko (1886-1942) - Biografije b) Svetovna vojna 1939-1945 - Slovenija - 1941-1942 - Zborniki c) Slovenija - Zgodovina - 1918-1942 - Zborniki d) Slovenci e) 20.st. f) slovenski politiki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929Natlačen M.(082) </w:t>
      </w:r>
      <w:r>
        <w:rPr>
          <w:rFonts w:eastAsia="Times New Roman"/>
        </w:rPr>
        <w:br/>
        <w:t xml:space="preserve">94(497.4)"1918/1942"(082) </w:t>
      </w:r>
      <w:r>
        <w:rPr>
          <w:rFonts w:eastAsia="Times New Roman"/>
        </w:rPr>
        <w:br/>
        <w:t>32(497.4):929Natlač</w:t>
      </w:r>
      <w:r>
        <w:rPr>
          <w:rFonts w:eastAsia="Times New Roman"/>
        </w:rPr>
        <w:t xml:space="preserve">en M. </w:t>
      </w:r>
      <w:r>
        <w:rPr>
          <w:rFonts w:eastAsia="Times New Roman"/>
        </w:rPr>
        <w:br/>
        <w:t xml:space="preserve">COBISS.SI-ID </w:t>
      </w:r>
      <w:hyperlink r:id="rId67" w:tgtFrame="_blank" w:history="1">
        <w:r>
          <w:rPr>
            <w:rStyle w:val="Hiperpovezava"/>
            <w:rFonts w:eastAsia="Times New Roman"/>
          </w:rPr>
          <w:t>262422784</w:t>
        </w:r>
      </w:hyperlink>
      <w:r>
        <w:rPr>
          <w:rFonts w:eastAsia="Times New Roman"/>
        </w:rPr>
        <w:t xml:space="preserve"> </w:t>
      </w:r>
    </w:p>
    <w:p w:rsidR="00000000" w:rsidRDefault="004E2688">
      <w:pPr>
        <w:pStyle w:val="Navadensplet"/>
      </w:pPr>
      <w:bookmarkStart w:id="64" w:name="64"/>
      <w:r>
        <w:rPr>
          <w:b/>
          <w:bCs/>
        </w:rPr>
        <w:t xml:space="preserve">64. </w:t>
      </w:r>
      <w:r>
        <w:br/>
      </w:r>
      <w:bookmarkEnd w:id="64"/>
      <w:r>
        <w:rPr>
          <w:b/>
          <w:bCs/>
        </w:rPr>
        <w:t>MOŽINA, Jože, 1968-</w:t>
      </w:r>
      <w:r>
        <w:t xml:space="preserve"> </w:t>
      </w:r>
      <w:r>
        <w:br/>
        <w:t>        Pedro Opeka [Videoposnetek] : dober prijatelj / scenarij in režija Jože Možina ; snem</w:t>
      </w:r>
      <w:r>
        <w:t xml:space="preserve">alci Jože Jagrič, Jože Možina, Stane Kerin ; prevajalci Janez Mesec, Rok Gajšek, Tantely Ralaibeza Urbančič. - Ljubljana : Družina, 2012, p 2011. - 1 video DVD (102 min) : barve, zvok, (Dolby digital) ; 12 cm + zgibanka ([4] str. ; 18 cm) </w:t>
      </w:r>
      <w:r>
        <w:br/>
      </w:r>
      <w:r>
        <w:br/>
        <w:t>Dialogi v slov.</w:t>
      </w:r>
      <w:r>
        <w:t xml:space="preserve"> ali malgajščini, malgajski dialogi imajo podnapise v slov. - Produkcija: Radio Televizija Slovenija in Etika Studio Fos. - Bere Jože Možina </w:t>
      </w:r>
      <w:r>
        <w:br/>
      </w:r>
      <w:r>
        <w:br/>
        <w:t xml:space="preserve">ISBN 978-961-222-881-1 (28,60 EUR) </w:t>
      </w:r>
      <w:r>
        <w:br/>
        <w:t>a) Opeka, Pedro (1948-) - Dokumentarni filmi b) Slovenski misijonarji - Delov</w:t>
      </w:r>
      <w:r>
        <w:t xml:space="preserve">anje - Madagaskar c) misijonarji d) dokumentarni filmi e) DVD </w:t>
      </w:r>
      <w:r>
        <w:br/>
      </w:r>
      <w:r>
        <w:br/>
        <w:t xml:space="preserve">791.229.2:929Opeka P. </w:t>
      </w:r>
      <w:r>
        <w:br/>
        <w:t xml:space="preserve">929Opeka P.(086.82) </w:t>
      </w:r>
      <w:r>
        <w:br/>
        <w:t xml:space="preserve">COBISS.SI-ID </w:t>
      </w:r>
      <w:hyperlink r:id="rId68" w:tgtFrame="_blank" w:history="1">
        <w:r>
          <w:rPr>
            <w:rStyle w:val="Hiperpovezava"/>
          </w:rPr>
          <w:t>260034816</w:t>
        </w:r>
      </w:hyperlink>
      <w:r>
        <w:t xml:space="preserve"> </w:t>
      </w:r>
    </w:p>
    <w:p w:rsidR="004E2688" w:rsidRDefault="004E2688">
      <w:pPr>
        <w:pStyle w:val="Navadensplet"/>
      </w:pPr>
      <w:bookmarkStart w:id="65" w:name="65"/>
      <w:r>
        <w:rPr>
          <w:b/>
          <w:bCs/>
        </w:rPr>
        <w:t xml:space="preserve">65. </w:t>
      </w:r>
      <w:r>
        <w:br/>
      </w:r>
      <w:bookmarkEnd w:id="65"/>
      <w:r>
        <w:rPr>
          <w:b/>
          <w:bCs/>
        </w:rPr>
        <w:t>TILL, Jože</w:t>
      </w:r>
      <w:r>
        <w:t xml:space="preserve"> </w:t>
      </w:r>
      <w:r>
        <w:br/>
        <w:t> </w:t>
      </w:r>
      <w:r>
        <w:t xml:space="preserve">       Bildung und Emanzipation : das Leben und Wirken Anton Martin Slomšeks / Josef Till. - Klagenfurt ; Laibach ; Wien : Hermagoras = Celovec ; Ljubljana ; Dunaj : Mohorjeva, cop. 2012 (Klagenfurt : Hermagoras Verein = Celovec : Mohorjeva družba). - 533 </w:t>
      </w:r>
      <w:r>
        <w:t xml:space="preserve">str., [16] str. pril. : ilustr. ; 21 cm </w:t>
      </w:r>
      <w:r>
        <w:br/>
      </w:r>
      <w:r>
        <w:br/>
        <w:t xml:space="preserve">Bibliografija: str. 491-518. - Kazalo. - Abstract </w:t>
      </w:r>
      <w:r>
        <w:br/>
      </w:r>
      <w:r>
        <w:br/>
        <w:t xml:space="preserve">ISBN 978-3-7086-0615-6 </w:t>
      </w:r>
      <w:r>
        <w:br/>
        <w:t xml:space="preserve">a) Slomšek, Anton Martin (1800-1862) - Biografija b) Slovenci c) lavantinska škofija d) narodnostno vprašanje e) šolstvo f) 19.st. </w:t>
      </w:r>
      <w:r>
        <w:br/>
      </w:r>
      <w:r>
        <w:br/>
        <w:t>929Sl</w:t>
      </w:r>
      <w:r>
        <w:t xml:space="preserve">omšek A.M. </w:t>
      </w:r>
      <w:r>
        <w:br/>
        <w:t xml:space="preserve">COBISS.SI-ID </w:t>
      </w:r>
      <w:hyperlink r:id="rId69" w:tgtFrame="_blank" w:history="1">
        <w:r>
          <w:rPr>
            <w:rStyle w:val="Hiperpovezava"/>
          </w:rPr>
          <w:t>2535124</w:t>
        </w:r>
      </w:hyperlink>
      <w:r>
        <w:t xml:space="preserve"> </w:t>
      </w:r>
    </w:p>
    <w:sectPr w:rsidR="004E26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B67F4"/>
    <w:rsid w:val="004E2688"/>
    <w:rsid w:val="006B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rFonts w:eastAsiaTheme="minorEastAsia"/>
      <w:sz w:val="24"/>
      <w:szCs w:val="24"/>
    </w:rPr>
  </w:style>
  <w:style w:type="paragraph" w:styleId="Naslov3">
    <w:name w:val="heading 3"/>
    <w:basedOn w:val="Navaden"/>
    <w:link w:val="Naslov3Znak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avadensplet">
    <w:name w:val="Normal (Web)"/>
    <w:basedOn w:val="Navaden"/>
    <w:uiPriority w:val="99"/>
    <w:semiHidden/>
    <w:unhideWhenUsed/>
    <w:pPr>
      <w:spacing w:before="100" w:beforeAutospacing="1" w:after="100" w:afterAutospacing="1"/>
    </w:pPr>
  </w:style>
  <w:style w:type="character" w:styleId="Hiperpovezava">
    <w:name w:val="Hyperlink"/>
    <w:basedOn w:val="Privzetapisavaodstavka"/>
    <w:uiPriority w:val="99"/>
    <w:semiHidden/>
    <w:unhideWhenUsed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rFonts w:eastAsiaTheme="minorEastAsia"/>
      <w:sz w:val="24"/>
      <w:szCs w:val="24"/>
    </w:rPr>
  </w:style>
  <w:style w:type="paragraph" w:styleId="Naslov3">
    <w:name w:val="heading 3"/>
    <w:basedOn w:val="Navaden"/>
    <w:link w:val="Naslov3Znak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avadensplet">
    <w:name w:val="Normal (Web)"/>
    <w:basedOn w:val="Navaden"/>
    <w:uiPriority w:val="99"/>
    <w:semiHidden/>
    <w:unhideWhenUsed/>
    <w:pPr>
      <w:spacing w:before="100" w:beforeAutospacing="1" w:after="100" w:afterAutospacing="1"/>
    </w:pPr>
  </w:style>
  <w:style w:type="character" w:styleId="Hiperpovezava">
    <w:name w:val="Hyperlink"/>
    <w:basedOn w:val="Privzetapisavaodstavka"/>
    <w:uiPriority w:val="99"/>
    <w:semiHidden/>
    <w:unhideWhenUsed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obiss.izum.si/scripts/cobiss?command=DISPLAY&amp;base=COBIB&amp;RID=5913434" TargetMode="External"/><Relationship Id="rId18" Type="http://schemas.openxmlformats.org/officeDocument/2006/relationships/hyperlink" Target="http://cobiss.izum.si/scripts/cobiss?command=DISPLAY&amp;base=COBIB&amp;RID=70550785" TargetMode="External"/><Relationship Id="rId26" Type="http://schemas.openxmlformats.org/officeDocument/2006/relationships/hyperlink" Target="http://cobiss.izum.si/scripts/cobiss?command=DISPLAY&amp;base=COBIB&amp;RID=5918042" TargetMode="External"/><Relationship Id="rId39" Type="http://schemas.openxmlformats.org/officeDocument/2006/relationships/hyperlink" Target="http://cobiss.izum.si/scripts/cobiss?command=DISPLAY&amp;base=COBIB&amp;RID=5930074" TargetMode="External"/><Relationship Id="rId21" Type="http://schemas.openxmlformats.org/officeDocument/2006/relationships/hyperlink" Target="http://cobiss.izum.si/scripts/cobiss?command=DISPLAY&amp;base=COBIB&amp;RID=263370240" TargetMode="External"/><Relationship Id="rId34" Type="http://schemas.openxmlformats.org/officeDocument/2006/relationships/hyperlink" Target="http://cobiss.izum.si/scripts/cobiss?command=DISPLAY&amp;base=COBIB&amp;RID=5915226" TargetMode="External"/><Relationship Id="rId42" Type="http://schemas.openxmlformats.org/officeDocument/2006/relationships/hyperlink" Target="http://cobiss.izum.si/scripts/cobiss?command=DISPLAY&amp;base=COBIB&amp;RID=5910874" TargetMode="External"/><Relationship Id="rId47" Type="http://schemas.openxmlformats.org/officeDocument/2006/relationships/hyperlink" Target="http://cobiss.izum.si/scripts/cobiss?command=DISPLAY&amp;base=COBIB&amp;RID=1098958430" TargetMode="External"/><Relationship Id="rId50" Type="http://schemas.openxmlformats.org/officeDocument/2006/relationships/hyperlink" Target="http://cobiss.izum.si/scripts/cobiss?command=DISPLAY&amp;base=COBIB&amp;RID=5909850" TargetMode="External"/><Relationship Id="rId55" Type="http://schemas.openxmlformats.org/officeDocument/2006/relationships/hyperlink" Target="http://cobiss.izum.si/scripts/cobiss?command=DISPLAY&amp;base=COBIB&amp;RID=259128064" TargetMode="External"/><Relationship Id="rId63" Type="http://schemas.openxmlformats.org/officeDocument/2006/relationships/hyperlink" Target="http://cobiss.izum.si/scripts/cobiss?command=DISPLAY&amp;base=COBIB&amp;RID=5913690" TargetMode="External"/><Relationship Id="rId68" Type="http://schemas.openxmlformats.org/officeDocument/2006/relationships/hyperlink" Target="http://cobiss.izum.si/scripts/cobiss?command=DISPLAY&amp;base=COBIB&amp;RID=260034816" TargetMode="External"/><Relationship Id="rId7" Type="http://schemas.openxmlformats.org/officeDocument/2006/relationships/hyperlink" Target="http://cobiss.izum.si/scripts/cobiss?command=DISPLAY&amp;base=COBIB&amp;RID=262616576" TargetMode="External"/><Relationship Id="rId71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cobiss.izum.si/scripts/cobiss?command=DISPLAY&amp;base=COBIB&amp;RID=5912666" TargetMode="External"/><Relationship Id="rId29" Type="http://schemas.openxmlformats.org/officeDocument/2006/relationships/hyperlink" Target="http://cobiss.izum.si/scripts/cobiss?command=DISPLAY&amp;base=COBIB&amp;RID=5910618" TargetMode="External"/><Relationship Id="rId1" Type="http://schemas.openxmlformats.org/officeDocument/2006/relationships/styles" Target="styles.xml"/><Relationship Id="rId6" Type="http://schemas.openxmlformats.org/officeDocument/2006/relationships/hyperlink" Target="http://cobiss.izum.si/scripts/cobiss?command=DISPLAY&amp;base=COBIB&amp;RID=3228507" TargetMode="External"/><Relationship Id="rId11" Type="http://schemas.openxmlformats.org/officeDocument/2006/relationships/hyperlink" Target="http://cobiss.izum.si/scripts/cobiss?command=DISPLAY&amp;base=COBIB&amp;RID=5930330" TargetMode="External"/><Relationship Id="rId24" Type="http://schemas.openxmlformats.org/officeDocument/2006/relationships/hyperlink" Target="http://cobiss.izum.si/scripts/cobiss?command=DISPLAY&amp;base=COBIB&amp;RID=69681665" TargetMode="External"/><Relationship Id="rId32" Type="http://schemas.openxmlformats.org/officeDocument/2006/relationships/hyperlink" Target="http://cobiss.izum.si/scripts/cobiss?command=DISPLAY&amp;base=COBIB&amp;RID=5909082" TargetMode="External"/><Relationship Id="rId37" Type="http://schemas.openxmlformats.org/officeDocument/2006/relationships/hyperlink" Target="http://cobiss.izum.si/scripts/cobiss?command=DISPLAY&amp;base=COBIB&amp;RID=5910362" TargetMode="External"/><Relationship Id="rId40" Type="http://schemas.openxmlformats.org/officeDocument/2006/relationships/hyperlink" Target="http://cobiss.izum.si/scripts/cobiss?command=DISPLAY&amp;base=COBIB&amp;RID=5910106" TargetMode="External"/><Relationship Id="rId45" Type="http://schemas.openxmlformats.org/officeDocument/2006/relationships/hyperlink" Target="http://cobiss.izum.si/scripts/cobiss?command=DISPLAY&amp;base=COBIB&amp;RID=5918298" TargetMode="External"/><Relationship Id="rId53" Type="http://schemas.openxmlformats.org/officeDocument/2006/relationships/hyperlink" Target="http://cobiss.izum.si/scripts/cobiss?command=DISPLAY&amp;base=COBIB&amp;RID=5919834" TargetMode="External"/><Relationship Id="rId58" Type="http://schemas.openxmlformats.org/officeDocument/2006/relationships/hyperlink" Target="http://cobiss.izum.si/scripts/cobiss?command=DISPLAY&amp;base=COBIB&amp;RID=262311936" TargetMode="External"/><Relationship Id="rId66" Type="http://schemas.openxmlformats.org/officeDocument/2006/relationships/hyperlink" Target="http://cobiss.izum.si/scripts/cobiss?command=DISPLAY&amp;base=COBIB&amp;RID=263247104" TargetMode="External"/><Relationship Id="rId5" Type="http://schemas.openxmlformats.org/officeDocument/2006/relationships/hyperlink" Target="http://cobiss.izum.si/scripts/cobiss?command=DISPLAY&amp;base=COBIB&amp;RID=34467885" TargetMode="External"/><Relationship Id="rId15" Type="http://schemas.openxmlformats.org/officeDocument/2006/relationships/hyperlink" Target="http://cobiss.izum.si/scripts/cobiss?command=DISPLAY&amp;base=COBIB&amp;RID=5911642" TargetMode="External"/><Relationship Id="rId23" Type="http://schemas.openxmlformats.org/officeDocument/2006/relationships/hyperlink" Target="http://cobiss.izum.si/scripts/cobiss?command=DISPLAY&amp;base=COBIB&amp;RID=263043072" TargetMode="External"/><Relationship Id="rId28" Type="http://schemas.openxmlformats.org/officeDocument/2006/relationships/hyperlink" Target="http://cobiss.izum.si/scripts/cobiss?command=DISPLAY&amp;base=COBIB&amp;RID=5919322" TargetMode="External"/><Relationship Id="rId36" Type="http://schemas.openxmlformats.org/officeDocument/2006/relationships/hyperlink" Target="http://cobiss.izum.si/scripts/cobiss?command=DISPLAY&amp;base=COBIB&amp;RID=5920090" TargetMode="External"/><Relationship Id="rId49" Type="http://schemas.openxmlformats.org/officeDocument/2006/relationships/hyperlink" Target="http://cobiss.izum.si/scripts/cobiss?command=DISPLAY&amp;base=COBIB&amp;RID=27758173" TargetMode="External"/><Relationship Id="rId57" Type="http://schemas.openxmlformats.org/officeDocument/2006/relationships/hyperlink" Target="http://cobiss.izum.si/scripts/cobiss?command=DISPLAY&amp;base=COBIB&amp;RID=5911898" TargetMode="External"/><Relationship Id="rId61" Type="http://schemas.openxmlformats.org/officeDocument/2006/relationships/hyperlink" Target="http://cobiss.izum.si/scripts/cobiss?command=DISPLAY&amp;base=COBIB&amp;RID=9744899" TargetMode="External"/><Relationship Id="rId10" Type="http://schemas.openxmlformats.org/officeDocument/2006/relationships/hyperlink" Target="http://cobiss.izum.si/scripts/cobiss?command=DISPLAY&amp;base=COBIB&amp;RID=5912922" TargetMode="External"/><Relationship Id="rId19" Type="http://schemas.openxmlformats.org/officeDocument/2006/relationships/hyperlink" Target="http://cobiss.izum.si/scripts/cobiss?command=DISPLAY&amp;base=COBIB&amp;RID=49959266" TargetMode="External"/><Relationship Id="rId31" Type="http://schemas.openxmlformats.org/officeDocument/2006/relationships/hyperlink" Target="http://cobiss.izum.si/scripts/cobiss?command=DISPLAY&amp;base=COBIB&amp;RID=5908314" TargetMode="External"/><Relationship Id="rId44" Type="http://schemas.openxmlformats.org/officeDocument/2006/relationships/hyperlink" Target="http://cobiss.izum.si/scripts/cobiss?command=DISPLAY&amp;base=COBIB&amp;RID=26878253" TargetMode="External"/><Relationship Id="rId52" Type="http://schemas.openxmlformats.org/officeDocument/2006/relationships/hyperlink" Target="http://cobiss.izum.si/scripts/cobiss?command=DISPLAY&amp;base=COBIB&amp;RID=262614528" TargetMode="External"/><Relationship Id="rId60" Type="http://schemas.openxmlformats.org/officeDocument/2006/relationships/hyperlink" Target="http://cobiss.izum.si/scripts/cobiss?command=DISPLAY&amp;base=COBIB&amp;RID=5911386" TargetMode="External"/><Relationship Id="rId65" Type="http://schemas.openxmlformats.org/officeDocument/2006/relationships/hyperlink" Target="http://cobiss.izum.si/scripts/cobiss?command=DISPLAY&amp;base=COBIB&amp;RID=26063257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obiss.izum.si/scripts/cobiss?command=DISPLAY&amp;base=COBIB&amp;RID=34413101" TargetMode="External"/><Relationship Id="rId14" Type="http://schemas.openxmlformats.org/officeDocument/2006/relationships/hyperlink" Target="http://cobiss.izum.si/scripts/cobiss?command=DISPLAY&amp;base=COBIB&amp;RID=5912154" TargetMode="External"/><Relationship Id="rId22" Type="http://schemas.openxmlformats.org/officeDocument/2006/relationships/hyperlink" Target="http://cobiss.izum.si/scripts/cobiss?command=DISPLAY&amp;base=COBIB&amp;RID=263170304" TargetMode="External"/><Relationship Id="rId27" Type="http://schemas.openxmlformats.org/officeDocument/2006/relationships/hyperlink" Target="http://cobiss.izum.si/scripts/cobiss?command=DISPLAY&amp;base=COBIB&amp;RID=261286400" TargetMode="External"/><Relationship Id="rId30" Type="http://schemas.openxmlformats.org/officeDocument/2006/relationships/hyperlink" Target="http://cobiss.izum.si/scripts/cobiss?command=DISPLAY&amp;base=COBIB&amp;RID=9745155" TargetMode="External"/><Relationship Id="rId35" Type="http://schemas.openxmlformats.org/officeDocument/2006/relationships/hyperlink" Target="http://cobiss.izum.si/scripts/cobiss?command=DISPLAY&amp;base=COBIB&amp;RID=5909594" TargetMode="External"/><Relationship Id="rId43" Type="http://schemas.openxmlformats.org/officeDocument/2006/relationships/hyperlink" Target="http://cobiss.izum.si/scripts/cobiss?command=DISPLAY&amp;base=COBIB&amp;RID=5911130" TargetMode="External"/><Relationship Id="rId48" Type="http://schemas.openxmlformats.org/officeDocument/2006/relationships/hyperlink" Target="http://cobiss.izum.si/scripts/cobiss?command=DISPLAY&amp;base=COBIB&amp;RID=5917018" TargetMode="External"/><Relationship Id="rId56" Type="http://schemas.openxmlformats.org/officeDocument/2006/relationships/hyperlink" Target="http://cobiss.izum.si/scripts/cobiss?command=DISPLAY&amp;base=COBIB&amp;RID=5913946" TargetMode="External"/><Relationship Id="rId64" Type="http://schemas.openxmlformats.org/officeDocument/2006/relationships/hyperlink" Target="http://cobiss.izum.si/scripts/cobiss?command=DISPLAY&amp;base=COBIB&amp;RID=5922906" TargetMode="External"/><Relationship Id="rId69" Type="http://schemas.openxmlformats.org/officeDocument/2006/relationships/hyperlink" Target="http://cobiss.izum.si/scripts/cobiss?command=DISPLAY&amp;base=COBIB&amp;RID=2535124" TargetMode="External"/><Relationship Id="rId8" Type="http://schemas.openxmlformats.org/officeDocument/2006/relationships/hyperlink" Target="http://cobiss.izum.si/scripts/cobiss?command=DISPLAY&amp;base=COBIB&amp;RID=5913178" TargetMode="External"/><Relationship Id="rId51" Type="http://schemas.openxmlformats.org/officeDocument/2006/relationships/hyperlink" Target="http://cobiss.izum.si/scripts/cobiss?command=DISPLAY&amp;base=COBIB&amp;RID=29636653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cobiss.izum.si/scripts/cobiss?command=DISPLAY&amp;base=COBIB&amp;RID=5914458" TargetMode="External"/><Relationship Id="rId17" Type="http://schemas.openxmlformats.org/officeDocument/2006/relationships/hyperlink" Target="http://cobiss.izum.si/scripts/cobiss?command=DISPLAY&amp;base=COBIB&amp;RID=5915482" TargetMode="External"/><Relationship Id="rId25" Type="http://schemas.openxmlformats.org/officeDocument/2006/relationships/hyperlink" Target="http://cobiss.izum.si/scripts/cobiss?command=DISPLAY&amp;base=COBIB&amp;RID=262785792" TargetMode="External"/><Relationship Id="rId33" Type="http://schemas.openxmlformats.org/officeDocument/2006/relationships/hyperlink" Target="http://cobiss.izum.si/scripts/cobiss?command=DISPLAY&amp;base=COBIB&amp;RID=5909338" TargetMode="External"/><Relationship Id="rId38" Type="http://schemas.openxmlformats.org/officeDocument/2006/relationships/hyperlink" Target="http://cobiss.izum.si/scripts/cobiss?command=DISPLAY&amp;base=COBIB&amp;RID=5914202" TargetMode="External"/><Relationship Id="rId46" Type="http://schemas.openxmlformats.org/officeDocument/2006/relationships/hyperlink" Target="http://cobiss.izum.si/scripts/cobiss?command=DISPLAY&amp;base=COBIB&amp;RID=262262016" TargetMode="External"/><Relationship Id="rId59" Type="http://schemas.openxmlformats.org/officeDocument/2006/relationships/hyperlink" Target="http://cobiss.izum.si/scripts/cobiss?command=DISPLAY&amp;base=COBIB&amp;RID=262702080" TargetMode="External"/><Relationship Id="rId67" Type="http://schemas.openxmlformats.org/officeDocument/2006/relationships/hyperlink" Target="http://cobiss.izum.si/scripts/cobiss?command=DISPLAY&amp;base=COBIB&amp;RID=262422784" TargetMode="External"/><Relationship Id="rId20" Type="http://schemas.openxmlformats.org/officeDocument/2006/relationships/hyperlink" Target="http://cobiss.izum.si/scripts/cobiss?command=DISPLAY&amp;base=COBIB&amp;RID=5923418" TargetMode="External"/><Relationship Id="rId41" Type="http://schemas.openxmlformats.org/officeDocument/2006/relationships/hyperlink" Target="http://cobiss.izum.si/scripts/cobiss?command=DISPLAY&amp;base=COBIB&amp;RID=5915738" TargetMode="External"/><Relationship Id="rId54" Type="http://schemas.openxmlformats.org/officeDocument/2006/relationships/hyperlink" Target="http://cobiss.izum.si/scripts/cobiss?command=DISPLAY&amp;base=COBIB&amp;RID=5912410" TargetMode="External"/><Relationship Id="rId62" Type="http://schemas.openxmlformats.org/officeDocument/2006/relationships/hyperlink" Target="http://cobiss.izum.si/scripts/cobiss?command=DISPLAY&amp;base=COBIB&amp;RID=5922650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6451</Words>
  <Characters>36771</Characters>
  <Application>Microsoft Office Word</Application>
  <DocSecurity>0</DocSecurity>
  <Lines>306</Lines>
  <Paragraphs>86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Norčič, Mateja</dc:creator>
  <cp:lastModifiedBy>Norčič, Mateja</cp:lastModifiedBy>
  <cp:revision>2</cp:revision>
  <dcterms:created xsi:type="dcterms:W3CDTF">2012-11-26T13:05:00Z</dcterms:created>
  <dcterms:modified xsi:type="dcterms:W3CDTF">2012-11-26T13:05:00Z</dcterms:modified>
</cp:coreProperties>
</file>